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DBA1" w14:textId="77777777" w:rsidR="00F13462" w:rsidRPr="00A254A0" w:rsidRDefault="00F13462" w:rsidP="00F13462">
      <w:pPr>
        <w:pStyle w:val="Title"/>
        <w:rPr>
          <w:rFonts w:ascii="Helvetica" w:hAnsi="Helvetica"/>
          <w:sz w:val="28"/>
        </w:rPr>
      </w:pPr>
      <w:r w:rsidRPr="00A254A0">
        <w:rPr>
          <w:rFonts w:ascii="Helvetica" w:hAnsi="Helvetica"/>
          <w:sz w:val="28"/>
        </w:rPr>
        <w:t>Ash Creek Water Control District</w:t>
      </w:r>
    </w:p>
    <w:p w14:paraId="42978F52" w14:textId="77777777" w:rsidR="00F13462" w:rsidRPr="00A254A0" w:rsidRDefault="00F13462" w:rsidP="00F13462">
      <w:pPr>
        <w:pStyle w:val="Title"/>
        <w:rPr>
          <w:rFonts w:ascii="Helvetica" w:hAnsi="Helvetica"/>
          <w:sz w:val="28"/>
        </w:rPr>
      </w:pPr>
      <w:r w:rsidRPr="00A254A0">
        <w:rPr>
          <w:rFonts w:ascii="Helvetica" w:hAnsi="Helvetica"/>
          <w:sz w:val="28"/>
        </w:rPr>
        <w:t>Board of Directors</w:t>
      </w:r>
    </w:p>
    <w:p w14:paraId="4B6222D7" w14:textId="77777777" w:rsidR="00F13462" w:rsidRPr="00A254A0" w:rsidRDefault="00F13462" w:rsidP="00F13462">
      <w:pPr>
        <w:pStyle w:val="Subtitle"/>
        <w:rPr>
          <w:sz w:val="30"/>
        </w:rPr>
      </w:pPr>
      <w:r>
        <w:rPr>
          <w:sz w:val="28"/>
        </w:rPr>
        <w:t>REGULAR</w:t>
      </w:r>
      <w:r w:rsidRPr="00A254A0">
        <w:rPr>
          <w:sz w:val="28"/>
        </w:rPr>
        <w:t xml:space="preserve"> MEETING</w:t>
      </w:r>
    </w:p>
    <w:p w14:paraId="0EDF7B15" w14:textId="77777777" w:rsidR="00BF14CA" w:rsidRPr="00075E06" w:rsidRDefault="00BF14CA" w:rsidP="00BF14CA">
      <w:pPr>
        <w:spacing w:after="0"/>
        <w:jc w:val="center"/>
        <w:rPr>
          <w:rFonts w:ascii="Helvetica" w:hAnsi="Helvetica"/>
          <w:b/>
          <w:sz w:val="16"/>
          <w:szCs w:val="16"/>
        </w:rPr>
      </w:pPr>
    </w:p>
    <w:p w14:paraId="2E819A77" w14:textId="2272ADA5" w:rsidR="00F13462" w:rsidRPr="00A254A0" w:rsidRDefault="00F13462" w:rsidP="00BF14CA">
      <w:pPr>
        <w:spacing w:after="0"/>
        <w:jc w:val="center"/>
        <w:rPr>
          <w:rFonts w:ascii="Helvetica" w:hAnsi="Helvetica"/>
          <w:b/>
        </w:rPr>
      </w:pPr>
      <w:r w:rsidRPr="00A254A0">
        <w:rPr>
          <w:rFonts w:ascii="Helvetica" w:hAnsi="Helvetica"/>
          <w:b/>
        </w:rPr>
        <w:t>Thursday,</w:t>
      </w:r>
      <w:r w:rsidR="00543E06">
        <w:rPr>
          <w:rFonts w:ascii="Helvetica" w:hAnsi="Helvetica"/>
          <w:b/>
        </w:rPr>
        <w:t xml:space="preserve"> </w:t>
      </w:r>
      <w:r w:rsidR="008B151F">
        <w:rPr>
          <w:rFonts w:ascii="Helvetica" w:hAnsi="Helvetica"/>
          <w:b/>
        </w:rPr>
        <w:t>September 1</w:t>
      </w:r>
      <w:r w:rsidR="00E453FE">
        <w:rPr>
          <w:rFonts w:ascii="Helvetica" w:hAnsi="Helvetica"/>
          <w:b/>
        </w:rPr>
        <w:t>,</w:t>
      </w:r>
      <w:r w:rsidR="00C15DDB">
        <w:rPr>
          <w:rFonts w:ascii="Helvetica" w:hAnsi="Helvetica"/>
          <w:b/>
        </w:rPr>
        <w:t xml:space="preserve"> 2022</w:t>
      </w:r>
    </w:p>
    <w:p w14:paraId="4C42F777" w14:textId="77777777" w:rsidR="00AE7A2A" w:rsidRDefault="00AE7A2A" w:rsidP="008E692D">
      <w:pPr>
        <w:spacing w:after="0" w:line="276" w:lineRule="auto"/>
        <w:rPr>
          <w:rFonts w:ascii="Tahoma" w:eastAsia="Times New Roman" w:hAnsi="Tahoma" w:cs="Tahoma"/>
        </w:rPr>
      </w:pPr>
    </w:p>
    <w:p w14:paraId="26A56726" w14:textId="695BD640" w:rsidR="00F13462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1. Call to order</w:t>
      </w:r>
      <w:r w:rsidR="005B221B">
        <w:rPr>
          <w:rFonts w:ascii="Tahoma" w:eastAsia="Times New Roman" w:hAnsi="Tahoma" w:cs="Tahoma"/>
        </w:rPr>
        <w:t>. The meeting was called to order via videoconference at 7:0</w:t>
      </w:r>
      <w:r w:rsidR="004755A7">
        <w:rPr>
          <w:rFonts w:ascii="Tahoma" w:eastAsia="Times New Roman" w:hAnsi="Tahoma" w:cs="Tahoma"/>
        </w:rPr>
        <w:t>3</w:t>
      </w:r>
      <w:r w:rsidR="005B221B">
        <w:rPr>
          <w:rFonts w:ascii="Tahoma" w:eastAsia="Times New Roman" w:hAnsi="Tahoma" w:cs="Tahoma"/>
        </w:rPr>
        <w:t xml:space="preserve"> am by Chair Dan Farnworth.</w:t>
      </w:r>
    </w:p>
    <w:p w14:paraId="32266D58" w14:textId="77777777" w:rsidR="005B221B" w:rsidRPr="00340CB8" w:rsidRDefault="005B221B" w:rsidP="008E692D">
      <w:pPr>
        <w:spacing w:after="0" w:line="276" w:lineRule="auto"/>
        <w:rPr>
          <w:rFonts w:ascii="Tahoma" w:eastAsia="Times New Roman" w:hAnsi="Tahoma" w:cs="Tahoma"/>
        </w:rPr>
      </w:pPr>
    </w:p>
    <w:p w14:paraId="3272D214" w14:textId="11253949" w:rsidR="00F13462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2. Roll Call</w:t>
      </w:r>
      <w:r w:rsidR="005B221B">
        <w:rPr>
          <w:rFonts w:ascii="Tahoma" w:eastAsia="Times New Roman" w:hAnsi="Tahoma" w:cs="Tahoma"/>
        </w:rPr>
        <w:t>.</w:t>
      </w:r>
    </w:p>
    <w:p w14:paraId="6CC8A620" w14:textId="63676A7C" w:rsidR="005B221B" w:rsidRDefault="005B221B" w:rsidP="005B221B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Board Present: Dan, Andrea, Madeline, Roger, Donna, Tom, Mancil</w:t>
      </w:r>
    </w:p>
    <w:p w14:paraId="689A1302" w14:textId="02C6AC7D" w:rsidR="005B221B" w:rsidRDefault="005B221B" w:rsidP="005B221B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Board Absent: </w:t>
      </w:r>
      <w:r w:rsidR="0083103C">
        <w:rPr>
          <w:rFonts w:ascii="Tahoma" w:eastAsia="Times New Roman" w:hAnsi="Tahoma" w:cs="Tahoma"/>
        </w:rPr>
        <w:t xml:space="preserve"> Ed</w:t>
      </w:r>
      <w:r>
        <w:rPr>
          <w:rFonts w:ascii="Tahoma" w:eastAsia="Times New Roman" w:hAnsi="Tahoma" w:cs="Tahoma"/>
        </w:rPr>
        <w:t xml:space="preserve"> (excused)</w:t>
      </w:r>
    </w:p>
    <w:p w14:paraId="79D81774" w14:textId="46E7F78E" w:rsidR="005B221B" w:rsidRDefault="005B221B" w:rsidP="005B221B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Others Present: Karin Johnson</w:t>
      </w:r>
      <w:r w:rsidR="00A953E0">
        <w:rPr>
          <w:rFonts w:ascii="Tahoma" w:eastAsia="Times New Roman" w:hAnsi="Tahoma" w:cs="Tahoma"/>
        </w:rPr>
        <w:t>, Todd Whitaker</w:t>
      </w:r>
    </w:p>
    <w:p w14:paraId="5C13559F" w14:textId="77777777" w:rsidR="005B221B" w:rsidRPr="00340CB8" w:rsidRDefault="005B221B" w:rsidP="008E692D">
      <w:pPr>
        <w:spacing w:after="0" w:line="276" w:lineRule="auto"/>
        <w:rPr>
          <w:rFonts w:ascii="Tahoma" w:eastAsia="Times New Roman" w:hAnsi="Tahoma" w:cs="Tahoma"/>
        </w:rPr>
      </w:pPr>
    </w:p>
    <w:p w14:paraId="729656A5" w14:textId="6079D23E" w:rsidR="002E623D" w:rsidRDefault="00F13462" w:rsidP="00F008F8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3. Approval of</w:t>
      </w:r>
      <w:r w:rsidR="00C7491F">
        <w:rPr>
          <w:rFonts w:ascii="Tahoma" w:eastAsia="Times New Roman" w:hAnsi="Tahoma" w:cs="Tahoma"/>
        </w:rPr>
        <w:t xml:space="preserve"> previous meeting</w:t>
      </w:r>
      <w:r w:rsidRPr="00340CB8">
        <w:rPr>
          <w:rFonts w:ascii="Tahoma" w:eastAsia="Times New Roman" w:hAnsi="Tahoma" w:cs="Tahoma"/>
        </w:rPr>
        <w:t xml:space="preserve"> minute</w:t>
      </w:r>
      <w:r w:rsidR="00F008F8">
        <w:rPr>
          <w:rFonts w:ascii="Tahoma" w:eastAsia="Times New Roman" w:hAnsi="Tahoma" w:cs="Tahoma"/>
        </w:rPr>
        <w:t>s</w:t>
      </w:r>
      <w:r w:rsidR="005B221B">
        <w:rPr>
          <w:rFonts w:ascii="Tahoma" w:eastAsia="Times New Roman" w:hAnsi="Tahoma" w:cs="Tahoma"/>
        </w:rPr>
        <w:t xml:space="preserve">. The minutes of </w:t>
      </w:r>
      <w:r w:rsidR="00575EC8">
        <w:rPr>
          <w:rFonts w:ascii="Tahoma" w:eastAsia="Times New Roman" w:hAnsi="Tahoma" w:cs="Tahoma"/>
        </w:rPr>
        <w:t>August 4</w:t>
      </w:r>
      <w:r w:rsidR="00E453FE">
        <w:rPr>
          <w:rFonts w:ascii="Tahoma" w:eastAsia="Times New Roman" w:hAnsi="Tahoma" w:cs="Tahoma"/>
        </w:rPr>
        <w:t xml:space="preserve">, </w:t>
      </w:r>
      <w:proofErr w:type="gramStart"/>
      <w:r w:rsidR="00E453FE">
        <w:rPr>
          <w:rFonts w:ascii="Tahoma" w:eastAsia="Times New Roman" w:hAnsi="Tahoma" w:cs="Tahoma"/>
        </w:rPr>
        <w:t>2022</w:t>
      </w:r>
      <w:proofErr w:type="gramEnd"/>
      <w:r w:rsidR="005B221B">
        <w:rPr>
          <w:rFonts w:ascii="Tahoma" w:eastAsia="Times New Roman" w:hAnsi="Tahoma" w:cs="Tahoma"/>
        </w:rPr>
        <w:t xml:space="preserve"> were submitted in the agenda packet.</w:t>
      </w:r>
      <w:r w:rsidR="004755A7">
        <w:rPr>
          <w:rFonts w:ascii="Tahoma" w:eastAsia="Times New Roman" w:hAnsi="Tahoma" w:cs="Tahoma"/>
        </w:rPr>
        <w:t xml:space="preserve"> Madeline noted </w:t>
      </w:r>
      <w:r w:rsidR="00A953E0">
        <w:rPr>
          <w:rFonts w:ascii="Tahoma" w:eastAsia="Times New Roman" w:hAnsi="Tahoma" w:cs="Tahoma"/>
        </w:rPr>
        <w:t xml:space="preserve">a </w:t>
      </w:r>
      <w:r w:rsidR="004755A7">
        <w:rPr>
          <w:rFonts w:ascii="Tahoma" w:eastAsia="Times New Roman" w:hAnsi="Tahoma" w:cs="Tahoma"/>
        </w:rPr>
        <w:t xml:space="preserve">grammar error under </w:t>
      </w:r>
      <w:r w:rsidR="00A953E0">
        <w:rPr>
          <w:rFonts w:ascii="Tahoma" w:eastAsia="Times New Roman" w:hAnsi="Tahoma" w:cs="Tahoma"/>
        </w:rPr>
        <w:t xml:space="preserve">item </w:t>
      </w:r>
      <w:r w:rsidR="004755A7">
        <w:rPr>
          <w:rFonts w:ascii="Tahoma" w:eastAsia="Times New Roman" w:hAnsi="Tahoma" w:cs="Tahoma"/>
        </w:rPr>
        <w:t xml:space="preserve">E. Roger moved, Mancil seconded </w:t>
      </w:r>
      <w:r w:rsidR="005B221B">
        <w:rPr>
          <w:rFonts w:ascii="Tahoma" w:eastAsia="Times New Roman" w:hAnsi="Tahoma" w:cs="Tahoma"/>
        </w:rPr>
        <w:t>to approve</w:t>
      </w:r>
      <w:r w:rsidR="00A953E0">
        <w:rPr>
          <w:rFonts w:ascii="Tahoma" w:eastAsia="Times New Roman" w:hAnsi="Tahoma" w:cs="Tahoma"/>
        </w:rPr>
        <w:t xml:space="preserve"> the minutes</w:t>
      </w:r>
      <w:r w:rsidR="005B221B">
        <w:rPr>
          <w:rFonts w:ascii="Tahoma" w:eastAsia="Times New Roman" w:hAnsi="Tahoma" w:cs="Tahoma"/>
        </w:rPr>
        <w:t xml:space="preserve"> as submitted</w:t>
      </w:r>
      <w:r w:rsidR="004755A7">
        <w:rPr>
          <w:rFonts w:ascii="Tahoma" w:eastAsia="Times New Roman" w:hAnsi="Tahoma" w:cs="Tahoma"/>
        </w:rPr>
        <w:t xml:space="preserve">, with </w:t>
      </w:r>
      <w:r w:rsidR="00A953E0">
        <w:rPr>
          <w:rFonts w:ascii="Tahoma" w:eastAsia="Times New Roman" w:hAnsi="Tahoma" w:cs="Tahoma"/>
        </w:rPr>
        <w:t xml:space="preserve">the </w:t>
      </w:r>
      <w:r w:rsidR="004755A7">
        <w:rPr>
          <w:rFonts w:ascii="Tahoma" w:eastAsia="Times New Roman" w:hAnsi="Tahoma" w:cs="Tahoma"/>
        </w:rPr>
        <w:t>grammar correction</w:t>
      </w:r>
      <w:r w:rsidR="005B221B">
        <w:rPr>
          <w:rFonts w:ascii="Tahoma" w:eastAsia="Times New Roman" w:hAnsi="Tahoma" w:cs="Tahoma"/>
        </w:rPr>
        <w:t>. Motion passed by all present.</w:t>
      </w:r>
    </w:p>
    <w:p w14:paraId="79B8E3B5" w14:textId="77777777" w:rsidR="005B221B" w:rsidRDefault="005B221B" w:rsidP="00F008F8">
      <w:pPr>
        <w:spacing w:after="0" w:line="276" w:lineRule="auto"/>
        <w:rPr>
          <w:rFonts w:ascii="Tahoma" w:eastAsia="Times New Roman" w:hAnsi="Tahoma" w:cs="Tahoma"/>
        </w:rPr>
      </w:pPr>
    </w:p>
    <w:p w14:paraId="0DF46236" w14:textId="3C837F26" w:rsidR="00F13462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4. Audience Comments</w:t>
      </w:r>
      <w:r w:rsidR="004755A7">
        <w:rPr>
          <w:rFonts w:ascii="Tahoma" w:eastAsia="Times New Roman" w:hAnsi="Tahoma" w:cs="Tahoma"/>
        </w:rPr>
        <w:t>. None.</w:t>
      </w:r>
    </w:p>
    <w:p w14:paraId="1BB19A7E" w14:textId="77777777" w:rsidR="00A953E0" w:rsidRPr="00340CB8" w:rsidRDefault="00A953E0" w:rsidP="008E692D">
      <w:pPr>
        <w:spacing w:after="0" w:line="276" w:lineRule="auto"/>
        <w:rPr>
          <w:rFonts w:ascii="Tahoma" w:eastAsia="Times New Roman" w:hAnsi="Tahoma" w:cs="Tahoma"/>
        </w:rPr>
      </w:pPr>
    </w:p>
    <w:p w14:paraId="7368574E" w14:textId="5CE47194" w:rsidR="00F13462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5. Director Comments</w:t>
      </w:r>
    </w:p>
    <w:p w14:paraId="57476F9E" w14:textId="0D78FC5C" w:rsidR="004755A7" w:rsidRDefault="004755A7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A. Madeline. 0” precip</w:t>
      </w:r>
      <w:r w:rsidR="00A953E0">
        <w:rPr>
          <w:rFonts w:ascii="Tahoma" w:eastAsia="Times New Roman" w:hAnsi="Tahoma" w:cs="Tahoma"/>
        </w:rPr>
        <w:t>itation</w:t>
      </w:r>
      <w:r>
        <w:rPr>
          <w:rFonts w:ascii="Tahoma" w:eastAsia="Times New Roman" w:hAnsi="Tahoma" w:cs="Tahoma"/>
        </w:rPr>
        <w:t xml:space="preserve"> in </w:t>
      </w:r>
      <w:proofErr w:type="gramStart"/>
      <w:r>
        <w:rPr>
          <w:rFonts w:ascii="Tahoma" w:eastAsia="Times New Roman" w:hAnsi="Tahoma" w:cs="Tahoma"/>
        </w:rPr>
        <w:t>Augus</w:t>
      </w:r>
      <w:r w:rsidR="00A953E0">
        <w:rPr>
          <w:rFonts w:ascii="Tahoma" w:eastAsia="Times New Roman" w:hAnsi="Tahoma" w:cs="Tahoma"/>
        </w:rPr>
        <w:t>t, and</w:t>
      </w:r>
      <w:proofErr w:type="gramEnd"/>
      <w:r w:rsidR="00A953E0">
        <w:rPr>
          <w:rFonts w:ascii="Tahoma" w:eastAsia="Times New Roman" w:hAnsi="Tahoma" w:cs="Tahoma"/>
        </w:rPr>
        <w:t xml:space="preserve"> had</w:t>
      </w:r>
      <w:r>
        <w:rPr>
          <w:rFonts w:ascii="Tahoma" w:eastAsia="Times New Roman" w:hAnsi="Tahoma" w:cs="Tahoma"/>
        </w:rPr>
        <w:t xml:space="preserve"> .06” last August. </w:t>
      </w:r>
      <w:r w:rsidR="00A953E0">
        <w:rPr>
          <w:rFonts w:ascii="Tahoma" w:eastAsia="Times New Roman" w:hAnsi="Tahoma" w:cs="Tahoma"/>
        </w:rPr>
        <w:t xml:space="preserve">She is in </w:t>
      </w:r>
      <w:r>
        <w:rPr>
          <w:rFonts w:ascii="Tahoma" w:eastAsia="Times New Roman" w:hAnsi="Tahoma" w:cs="Tahoma"/>
        </w:rPr>
        <w:t>di</w:t>
      </w:r>
      <w:r w:rsidR="00A953E0">
        <w:rPr>
          <w:rFonts w:ascii="Tahoma" w:eastAsia="Times New Roman" w:hAnsi="Tahoma" w:cs="Tahoma"/>
        </w:rPr>
        <w:t>s</w:t>
      </w:r>
      <w:r>
        <w:rPr>
          <w:rFonts w:ascii="Tahoma" w:eastAsia="Times New Roman" w:hAnsi="Tahoma" w:cs="Tahoma"/>
        </w:rPr>
        <w:t>c</w:t>
      </w:r>
      <w:r w:rsidR="00A953E0">
        <w:rPr>
          <w:rFonts w:ascii="Tahoma" w:eastAsia="Times New Roman" w:hAnsi="Tahoma" w:cs="Tahoma"/>
        </w:rPr>
        <w:t>u</w:t>
      </w:r>
      <w:r>
        <w:rPr>
          <w:rFonts w:ascii="Tahoma" w:eastAsia="Times New Roman" w:hAnsi="Tahoma" w:cs="Tahoma"/>
        </w:rPr>
        <w:t>ssions w</w:t>
      </w:r>
      <w:r w:rsidR="00A953E0">
        <w:rPr>
          <w:rFonts w:ascii="Tahoma" w:eastAsia="Times New Roman" w:hAnsi="Tahoma" w:cs="Tahoma"/>
        </w:rPr>
        <w:t xml:space="preserve">ith the </w:t>
      </w:r>
      <w:r>
        <w:rPr>
          <w:rFonts w:ascii="Tahoma" w:eastAsia="Times New Roman" w:hAnsi="Tahoma" w:cs="Tahoma"/>
        </w:rPr>
        <w:t xml:space="preserve">agency that holds </w:t>
      </w:r>
      <w:r w:rsidR="00A953E0">
        <w:rPr>
          <w:rFonts w:ascii="Tahoma" w:eastAsia="Times New Roman" w:hAnsi="Tahoma" w:cs="Tahoma"/>
        </w:rPr>
        <w:t xml:space="preserve">her </w:t>
      </w:r>
      <w:r>
        <w:rPr>
          <w:rFonts w:ascii="Tahoma" w:eastAsia="Times New Roman" w:hAnsi="Tahoma" w:cs="Tahoma"/>
        </w:rPr>
        <w:t xml:space="preserve">easement </w:t>
      </w:r>
      <w:r w:rsidR="00A953E0">
        <w:rPr>
          <w:rFonts w:ascii="Tahoma" w:eastAsia="Times New Roman" w:hAnsi="Tahoma" w:cs="Tahoma"/>
        </w:rPr>
        <w:t>–</w:t>
      </w:r>
      <w:r>
        <w:rPr>
          <w:rFonts w:ascii="Tahoma" w:eastAsia="Times New Roman" w:hAnsi="Tahoma" w:cs="Tahoma"/>
        </w:rPr>
        <w:t xml:space="preserve"> </w:t>
      </w:r>
      <w:r w:rsidR="00A953E0">
        <w:rPr>
          <w:rFonts w:ascii="Tahoma" w:eastAsia="Times New Roman" w:hAnsi="Tahoma" w:cs="Tahoma"/>
        </w:rPr>
        <w:t xml:space="preserve">they </w:t>
      </w:r>
      <w:r>
        <w:rPr>
          <w:rFonts w:ascii="Tahoma" w:eastAsia="Times New Roman" w:hAnsi="Tahoma" w:cs="Tahoma"/>
        </w:rPr>
        <w:t>will hold</w:t>
      </w:r>
      <w:r w:rsidR="00A953E0">
        <w:rPr>
          <w:rFonts w:ascii="Tahoma" w:eastAsia="Times New Roman" w:hAnsi="Tahoma" w:cs="Tahoma"/>
        </w:rPr>
        <w:t xml:space="preserve"> an</w:t>
      </w:r>
      <w:r>
        <w:rPr>
          <w:rFonts w:ascii="Tahoma" w:eastAsia="Times New Roman" w:hAnsi="Tahoma" w:cs="Tahoma"/>
        </w:rPr>
        <w:t xml:space="preserve"> ivy pull on</w:t>
      </w:r>
      <w:r w:rsidR="00A14587">
        <w:rPr>
          <w:rFonts w:ascii="Tahoma" w:eastAsia="Times New Roman" w:hAnsi="Tahoma" w:cs="Tahoma"/>
        </w:rPr>
        <w:t xml:space="preserve"> Oct 13</w:t>
      </w:r>
      <w:r w:rsidR="00A14587" w:rsidRPr="00A14587">
        <w:rPr>
          <w:rFonts w:ascii="Tahoma" w:eastAsia="Times New Roman" w:hAnsi="Tahoma" w:cs="Tahoma"/>
          <w:vertAlign w:val="superscript"/>
        </w:rPr>
        <w:t>th</w:t>
      </w:r>
      <w:r w:rsidR="00A14587">
        <w:rPr>
          <w:rFonts w:ascii="Tahoma" w:eastAsia="Times New Roman" w:hAnsi="Tahoma" w:cs="Tahoma"/>
        </w:rPr>
        <w:t xml:space="preserve"> </w:t>
      </w:r>
      <w:r>
        <w:rPr>
          <w:rFonts w:ascii="Tahoma" w:eastAsia="Times New Roman" w:hAnsi="Tahoma" w:cs="Tahoma"/>
        </w:rPr>
        <w:t xml:space="preserve">from 1-4 pm. They will also try to find someone to help </w:t>
      </w:r>
      <w:r w:rsidR="00A953E0">
        <w:rPr>
          <w:rFonts w:ascii="Tahoma" w:eastAsia="Times New Roman" w:hAnsi="Tahoma" w:cs="Tahoma"/>
        </w:rPr>
        <w:t>identify the</w:t>
      </w:r>
      <w:r>
        <w:rPr>
          <w:rFonts w:ascii="Tahoma" w:eastAsia="Times New Roman" w:hAnsi="Tahoma" w:cs="Tahoma"/>
        </w:rPr>
        <w:t xml:space="preserve"> emerald </w:t>
      </w:r>
      <w:r w:rsidR="00A14587">
        <w:rPr>
          <w:rFonts w:ascii="Tahoma" w:eastAsia="Times New Roman" w:hAnsi="Tahoma" w:cs="Tahoma"/>
        </w:rPr>
        <w:t>ash borer. S</w:t>
      </w:r>
      <w:r w:rsidR="00A953E0">
        <w:rPr>
          <w:rFonts w:ascii="Tahoma" w:eastAsia="Times New Roman" w:hAnsi="Tahoma" w:cs="Tahoma"/>
        </w:rPr>
        <w:t>he s</w:t>
      </w:r>
      <w:r w:rsidR="00A14587">
        <w:rPr>
          <w:rFonts w:ascii="Tahoma" w:eastAsia="Times New Roman" w:hAnsi="Tahoma" w:cs="Tahoma"/>
        </w:rPr>
        <w:t xml:space="preserve">hared proposed details of </w:t>
      </w:r>
      <w:r w:rsidR="00A953E0">
        <w:rPr>
          <w:rFonts w:ascii="Tahoma" w:eastAsia="Times New Roman" w:hAnsi="Tahoma" w:cs="Tahoma"/>
        </w:rPr>
        <w:t xml:space="preserve">the </w:t>
      </w:r>
      <w:proofErr w:type="gramStart"/>
      <w:r w:rsidR="00A14587">
        <w:rPr>
          <w:rFonts w:ascii="Tahoma" w:eastAsia="Times New Roman" w:hAnsi="Tahoma" w:cs="Tahoma"/>
        </w:rPr>
        <w:t>day, and</w:t>
      </w:r>
      <w:proofErr w:type="gramEnd"/>
      <w:r w:rsidR="00A14587">
        <w:rPr>
          <w:rFonts w:ascii="Tahoma" w:eastAsia="Times New Roman" w:hAnsi="Tahoma" w:cs="Tahoma"/>
        </w:rPr>
        <w:t xml:space="preserve"> will keep all informed. </w:t>
      </w:r>
    </w:p>
    <w:p w14:paraId="24FAD11D" w14:textId="642E705E" w:rsidR="00A14587" w:rsidRDefault="00A14587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B. Andrea – LWC volunteers came to</w:t>
      </w:r>
      <w:r w:rsidR="00A953E0">
        <w:rPr>
          <w:rFonts w:ascii="Tahoma" w:eastAsia="Times New Roman" w:hAnsi="Tahoma" w:cs="Tahoma"/>
        </w:rPr>
        <w:t xml:space="preserve"> her</w:t>
      </w:r>
      <w:r>
        <w:rPr>
          <w:rFonts w:ascii="Tahoma" w:eastAsia="Times New Roman" w:hAnsi="Tahoma" w:cs="Tahoma"/>
        </w:rPr>
        <w:t xml:space="preserve"> property, looking for beaver. Did not get results, but she hasn’t seen any. Nor has Donna, but she has seen coyotes. Tom said Kristen will send </w:t>
      </w:r>
      <w:r w:rsidR="00A953E0">
        <w:rPr>
          <w:rFonts w:ascii="Tahoma" w:eastAsia="Times New Roman" w:hAnsi="Tahoma" w:cs="Tahoma"/>
        </w:rPr>
        <w:t xml:space="preserve">a </w:t>
      </w:r>
      <w:r>
        <w:rPr>
          <w:rFonts w:ascii="Tahoma" w:eastAsia="Times New Roman" w:hAnsi="Tahoma" w:cs="Tahoma"/>
        </w:rPr>
        <w:t>summary to Andrea. Madeline hasn’t seen either.</w:t>
      </w:r>
    </w:p>
    <w:p w14:paraId="6517D933" w14:textId="4A07595F" w:rsidR="00A14587" w:rsidRDefault="00A14587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C. Roger </w:t>
      </w:r>
      <w:r w:rsidR="00A953E0">
        <w:rPr>
          <w:rFonts w:ascii="Tahoma" w:eastAsia="Times New Roman" w:hAnsi="Tahoma" w:cs="Tahoma"/>
        </w:rPr>
        <w:t>reported the</w:t>
      </w:r>
      <w:r>
        <w:rPr>
          <w:rFonts w:ascii="Tahoma" w:eastAsia="Times New Roman" w:hAnsi="Tahoma" w:cs="Tahoma"/>
        </w:rPr>
        <w:t xml:space="preserve"> garbage can on F Street </w:t>
      </w:r>
      <w:r w:rsidR="00A953E0">
        <w:rPr>
          <w:rFonts w:ascii="Tahoma" w:eastAsia="Times New Roman" w:hAnsi="Tahoma" w:cs="Tahoma"/>
        </w:rPr>
        <w:t xml:space="preserve">was </w:t>
      </w:r>
      <w:r>
        <w:rPr>
          <w:rFonts w:ascii="Tahoma" w:eastAsia="Times New Roman" w:hAnsi="Tahoma" w:cs="Tahoma"/>
        </w:rPr>
        <w:t xml:space="preserve">overflowed, reported </w:t>
      </w:r>
      <w:r w:rsidR="00A953E0">
        <w:rPr>
          <w:rFonts w:ascii="Tahoma" w:eastAsia="Times New Roman" w:hAnsi="Tahoma" w:cs="Tahoma"/>
        </w:rPr>
        <w:t xml:space="preserve">it </w:t>
      </w:r>
      <w:r>
        <w:rPr>
          <w:rFonts w:ascii="Tahoma" w:eastAsia="Times New Roman" w:hAnsi="Tahoma" w:cs="Tahoma"/>
        </w:rPr>
        <w:t xml:space="preserve">on Indy Works. </w:t>
      </w:r>
      <w:r w:rsidR="00A953E0">
        <w:rPr>
          <w:rFonts w:ascii="Tahoma" w:eastAsia="Times New Roman" w:hAnsi="Tahoma" w:cs="Tahoma"/>
        </w:rPr>
        <w:t>It w</w:t>
      </w:r>
      <w:r>
        <w:rPr>
          <w:rFonts w:ascii="Tahoma" w:eastAsia="Times New Roman" w:hAnsi="Tahoma" w:cs="Tahoma"/>
        </w:rPr>
        <w:t xml:space="preserve">as emptied when </w:t>
      </w:r>
      <w:r w:rsidR="00A953E0">
        <w:rPr>
          <w:rFonts w:ascii="Tahoma" w:eastAsia="Times New Roman" w:hAnsi="Tahoma" w:cs="Tahoma"/>
        </w:rPr>
        <w:t xml:space="preserve">he </w:t>
      </w:r>
      <w:r>
        <w:rPr>
          <w:rFonts w:ascii="Tahoma" w:eastAsia="Times New Roman" w:hAnsi="Tahoma" w:cs="Tahoma"/>
        </w:rPr>
        <w:t xml:space="preserve">walked by </w:t>
      </w:r>
      <w:r w:rsidR="00A953E0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>next day.</w:t>
      </w:r>
      <w:r w:rsidR="00D309CA">
        <w:rPr>
          <w:rFonts w:ascii="Tahoma" w:eastAsia="Times New Roman" w:hAnsi="Tahoma" w:cs="Tahoma"/>
        </w:rPr>
        <w:t xml:space="preserve"> </w:t>
      </w:r>
    </w:p>
    <w:p w14:paraId="0915D2F7" w14:textId="28B08318" w:rsidR="00D309CA" w:rsidRPr="00340CB8" w:rsidRDefault="00A14587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D. </w:t>
      </w:r>
      <w:r w:rsidR="00D309CA">
        <w:rPr>
          <w:rFonts w:ascii="Tahoma" w:eastAsia="Times New Roman" w:hAnsi="Tahoma" w:cs="Tahoma"/>
        </w:rPr>
        <w:t>Tom</w:t>
      </w:r>
      <w:r w:rsidR="00A953E0">
        <w:rPr>
          <w:rFonts w:ascii="Tahoma" w:eastAsia="Times New Roman" w:hAnsi="Tahoma" w:cs="Tahoma"/>
        </w:rPr>
        <w:t xml:space="preserve"> noted that regarding the</w:t>
      </w:r>
      <w:r w:rsidR="00D309CA">
        <w:rPr>
          <w:rFonts w:ascii="Tahoma" w:eastAsia="Times New Roman" w:hAnsi="Tahoma" w:cs="Tahoma"/>
        </w:rPr>
        <w:t xml:space="preserve"> Marion S&amp;WCD,</w:t>
      </w:r>
      <w:r w:rsidR="00A953E0">
        <w:rPr>
          <w:rFonts w:ascii="Tahoma" w:eastAsia="Times New Roman" w:hAnsi="Tahoma" w:cs="Tahoma"/>
        </w:rPr>
        <w:t xml:space="preserve"> there was a</w:t>
      </w:r>
      <w:r w:rsidR="00D309CA">
        <w:rPr>
          <w:rFonts w:ascii="Tahoma" w:eastAsia="Times New Roman" w:hAnsi="Tahoma" w:cs="Tahoma"/>
        </w:rPr>
        <w:t xml:space="preserve"> report in </w:t>
      </w:r>
      <w:r w:rsidR="00A953E0">
        <w:rPr>
          <w:rFonts w:ascii="Tahoma" w:eastAsia="Times New Roman" w:hAnsi="Tahoma" w:cs="Tahoma"/>
        </w:rPr>
        <w:t xml:space="preserve">the </w:t>
      </w:r>
      <w:r w:rsidR="00D309CA">
        <w:rPr>
          <w:rFonts w:ascii="Tahoma" w:eastAsia="Times New Roman" w:hAnsi="Tahoma" w:cs="Tahoma"/>
        </w:rPr>
        <w:t>newspaper</w:t>
      </w:r>
      <w:r w:rsidR="00A953E0">
        <w:rPr>
          <w:rFonts w:ascii="Tahoma" w:eastAsia="Times New Roman" w:hAnsi="Tahoma" w:cs="Tahoma"/>
        </w:rPr>
        <w:t xml:space="preserve"> that</w:t>
      </w:r>
      <w:r w:rsidR="00D309CA">
        <w:rPr>
          <w:rFonts w:ascii="Tahoma" w:eastAsia="Times New Roman" w:hAnsi="Tahoma" w:cs="Tahoma"/>
        </w:rPr>
        <w:t xml:space="preserve"> one of</w:t>
      </w:r>
      <w:r w:rsidR="00A953E0">
        <w:rPr>
          <w:rFonts w:ascii="Tahoma" w:eastAsia="Times New Roman" w:hAnsi="Tahoma" w:cs="Tahoma"/>
        </w:rPr>
        <w:t xml:space="preserve"> the</w:t>
      </w:r>
      <w:r w:rsidR="00D309CA">
        <w:rPr>
          <w:rFonts w:ascii="Tahoma" w:eastAsia="Times New Roman" w:hAnsi="Tahoma" w:cs="Tahoma"/>
        </w:rPr>
        <w:t xml:space="preserve"> </w:t>
      </w:r>
      <w:proofErr w:type="gramStart"/>
      <w:r w:rsidR="00D309CA">
        <w:rPr>
          <w:rFonts w:ascii="Tahoma" w:eastAsia="Times New Roman" w:hAnsi="Tahoma" w:cs="Tahoma"/>
        </w:rPr>
        <w:t>board</w:t>
      </w:r>
      <w:proofErr w:type="gramEnd"/>
      <w:r w:rsidR="00D309CA">
        <w:rPr>
          <w:rFonts w:ascii="Tahoma" w:eastAsia="Times New Roman" w:hAnsi="Tahoma" w:cs="Tahoma"/>
        </w:rPr>
        <w:t xml:space="preserve"> is under investigation from State Ethics regarding a contract with the district.</w:t>
      </w:r>
    </w:p>
    <w:p w14:paraId="04EA3331" w14:textId="77777777" w:rsidR="00F13462" w:rsidRPr="00340CB8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6. Reports</w:t>
      </w:r>
    </w:p>
    <w:p w14:paraId="1AF73720" w14:textId="10104664" w:rsidR="00D56535" w:rsidRDefault="00F13462" w:rsidP="00D56535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    A. Finance</w:t>
      </w:r>
      <w:r w:rsidR="00D309CA">
        <w:rPr>
          <w:rFonts w:ascii="Tahoma" w:eastAsia="Times New Roman" w:hAnsi="Tahoma" w:cs="Tahoma"/>
        </w:rPr>
        <w:t xml:space="preserve">. </w:t>
      </w:r>
    </w:p>
    <w:p w14:paraId="318890DA" w14:textId="78485927" w:rsidR="00D56535" w:rsidRDefault="00A953E0" w:rsidP="00D56535">
      <w:pPr>
        <w:pStyle w:val="ListParagraph"/>
        <w:numPr>
          <w:ilvl w:val="0"/>
          <w:numId w:val="3"/>
        </w:num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The </w:t>
      </w:r>
      <w:r w:rsidR="00D56535">
        <w:rPr>
          <w:rFonts w:ascii="Tahoma" w:eastAsia="Times New Roman" w:hAnsi="Tahoma" w:cs="Tahoma"/>
        </w:rPr>
        <w:t>Monthly Report</w:t>
      </w:r>
      <w:r w:rsidR="00D309CA">
        <w:rPr>
          <w:rFonts w:ascii="Tahoma" w:eastAsia="Times New Roman" w:hAnsi="Tahoma" w:cs="Tahoma"/>
        </w:rPr>
        <w:t xml:space="preserve"> </w:t>
      </w:r>
      <w:r>
        <w:rPr>
          <w:rFonts w:ascii="Tahoma" w:eastAsia="Times New Roman" w:hAnsi="Tahoma" w:cs="Tahoma"/>
        </w:rPr>
        <w:t xml:space="preserve">was </w:t>
      </w:r>
      <w:r w:rsidR="00D309CA">
        <w:rPr>
          <w:rFonts w:ascii="Tahoma" w:eastAsia="Times New Roman" w:hAnsi="Tahoma" w:cs="Tahoma"/>
        </w:rPr>
        <w:t>summarized by Andrea</w:t>
      </w:r>
      <w:r w:rsidR="006775B6">
        <w:rPr>
          <w:rFonts w:ascii="Tahoma" w:eastAsia="Times New Roman" w:hAnsi="Tahoma" w:cs="Tahoma"/>
        </w:rPr>
        <w:t>.</w:t>
      </w:r>
      <w:r>
        <w:rPr>
          <w:rFonts w:ascii="Tahoma" w:eastAsia="Times New Roman" w:hAnsi="Tahoma" w:cs="Tahoma"/>
        </w:rPr>
        <w:t xml:space="preserve"> (Attachment #1). She a</w:t>
      </w:r>
      <w:r w:rsidR="006775B6">
        <w:rPr>
          <w:rFonts w:ascii="Tahoma" w:eastAsia="Times New Roman" w:hAnsi="Tahoma" w:cs="Tahoma"/>
        </w:rPr>
        <w:t>lso reported on</w:t>
      </w:r>
      <w:r>
        <w:rPr>
          <w:rFonts w:ascii="Tahoma" w:eastAsia="Times New Roman" w:hAnsi="Tahoma" w:cs="Tahoma"/>
        </w:rPr>
        <w:t xml:space="preserve"> the</w:t>
      </w:r>
      <w:r w:rsidR="006775B6">
        <w:rPr>
          <w:rFonts w:ascii="Tahoma" w:eastAsia="Times New Roman" w:hAnsi="Tahoma" w:cs="Tahoma"/>
        </w:rPr>
        <w:t xml:space="preserve"> mini-grant application from Michelle Haney for a bench on the creek;</w:t>
      </w:r>
      <w:r>
        <w:rPr>
          <w:rFonts w:ascii="Tahoma" w:eastAsia="Times New Roman" w:hAnsi="Tahoma" w:cs="Tahoma"/>
        </w:rPr>
        <w:t xml:space="preserve"> she</w:t>
      </w:r>
      <w:r w:rsidR="006775B6">
        <w:rPr>
          <w:rFonts w:ascii="Tahoma" w:eastAsia="Times New Roman" w:hAnsi="Tahoma" w:cs="Tahoma"/>
        </w:rPr>
        <w:t xml:space="preserve"> has </w:t>
      </w:r>
      <w:r>
        <w:rPr>
          <w:rFonts w:ascii="Tahoma" w:eastAsia="Times New Roman" w:hAnsi="Tahoma" w:cs="Tahoma"/>
        </w:rPr>
        <w:t xml:space="preserve">a </w:t>
      </w:r>
      <w:r w:rsidR="006775B6">
        <w:rPr>
          <w:rFonts w:ascii="Tahoma" w:eastAsia="Times New Roman" w:hAnsi="Tahoma" w:cs="Tahoma"/>
        </w:rPr>
        <w:t xml:space="preserve">$500 check written for this. </w:t>
      </w:r>
    </w:p>
    <w:p w14:paraId="0A9125BB" w14:textId="77777777" w:rsidR="00A953E0" w:rsidRPr="00A953E0" w:rsidRDefault="00A953E0" w:rsidP="00A953E0">
      <w:pPr>
        <w:spacing w:after="0" w:line="276" w:lineRule="auto"/>
        <w:ind w:left="555"/>
        <w:rPr>
          <w:rFonts w:ascii="Tahoma" w:eastAsia="Times New Roman" w:hAnsi="Tahoma" w:cs="Tahoma"/>
        </w:rPr>
      </w:pPr>
    </w:p>
    <w:p w14:paraId="7ECDDFE4" w14:textId="3D2451E8" w:rsidR="00D309CA" w:rsidRDefault="00A953E0" w:rsidP="00D309CA">
      <w:pPr>
        <w:pStyle w:val="ListParagraph"/>
        <w:spacing w:after="0" w:line="276" w:lineRule="auto"/>
        <w:ind w:left="915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Cash in Bank: </w:t>
      </w:r>
      <w:r w:rsidR="00D309CA">
        <w:rPr>
          <w:rFonts w:ascii="Tahoma" w:eastAsia="Times New Roman" w:hAnsi="Tahoma" w:cs="Tahoma"/>
        </w:rPr>
        <w:t>L</w:t>
      </w:r>
      <w:r w:rsidR="006775B6">
        <w:rPr>
          <w:rFonts w:ascii="Tahoma" w:eastAsia="Times New Roman" w:hAnsi="Tahoma" w:cs="Tahoma"/>
        </w:rPr>
        <w:t>GIP $</w:t>
      </w:r>
      <w:r w:rsidR="00D309CA">
        <w:rPr>
          <w:rFonts w:ascii="Tahoma" w:eastAsia="Times New Roman" w:hAnsi="Tahoma" w:cs="Tahoma"/>
        </w:rPr>
        <w:t>356</w:t>
      </w:r>
      <w:r w:rsidR="006775B6">
        <w:rPr>
          <w:rFonts w:ascii="Tahoma" w:eastAsia="Times New Roman" w:hAnsi="Tahoma" w:cs="Tahoma"/>
        </w:rPr>
        <w:t>,</w:t>
      </w:r>
      <w:r w:rsidR="00D309CA">
        <w:rPr>
          <w:rFonts w:ascii="Tahoma" w:eastAsia="Times New Roman" w:hAnsi="Tahoma" w:cs="Tahoma"/>
        </w:rPr>
        <w:t>775.41</w:t>
      </w:r>
      <w:r w:rsidR="006775B6">
        <w:rPr>
          <w:rFonts w:ascii="Tahoma" w:eastAsia="Times New Roman" w:hAnsi="Tahoma" w:cs="Tahoma"/>
        </w:rPr>
        <w:t>; PTB $6908.82</w:t>
      </w:r>
      <w:r>
        <w:rPr>
          <w:rFonts w:ascii="Tahoma" w:eastAsia="Times New Roman" w:hAnsi="Tahoma" w:cs="Tahoma"/>
        </w:rPr>
        <w:t>.</w:t>
      </w:r>
    </w:p>
    <w:p w14:paraId="356703EE" w14:textId="77777777" w:rsidR="00A953E0" w:rsidRDefault="00A953E0" w:rsidP="00D309CA">
      <w:pPr>
        <w:pStyle w:val="ListParagraph"/>
        <w:spacing w:after="0" w:line="276" w:lineRule="auto"/>
        <w:ind w:left="915"/>
        <w:rPr>
          <w:rFonts w:ascii="Tahoma" w:eastAsia="Times New Roman" w:hAnsi="Tahoma" w:cs="Tahoma"/>
        </w:rPr>
      </w:pPr>
    </w:p>
    <w:p w14:paraId="10EDA750" w14:textId="0752001C" w:rsidR="00D309CA" w:rsidRDefault="00D309CA" w:rsidP="00D56535">
      <w:pPr>
        <w:pStyle w:val="ListParagraph"/>
        <w:numPr>
          <w:ilvl w:val="0"/>
          <w:numId w:val="3"/>
        </w:num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Karin reported on </w:t>
      </w:r>
      <w:r w:rsidR="00A953E0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>submitted year end reports:</w:t>
      </w:r>
    </w:p>
    <w:p w14:paraId="06A8768D" w14:textId="73B6FD56" w:rsidR="00575EC8" w:rsidRDefault="00575EC8" w:rsidP="00D309CA">
      <w:pPr>
        <w:pStyle w:val="ListParagraph"/>
        <w:numPr>
          <w:ilvl w:val="1"/>
          <w:numId w:val="3"/>
        </w:num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Report in Lieu of Audit, 2022</w:t>
      </w:r>
      <w:r w:rsidR="00DA5505">
        <w:rPr>
          <w:rFonts w:ascii="Tahoma" w:eastAsia="Times New Roman" w:hAnsi="Tahoma" w:cs="Tahoma"/>
        </w:rPr>
        <w:t xml:space="preserve">. Tom suggested doing a formal audit. Discussion. Dan suggested a review; Tom </w:t>
      </w:r>
      <w:r w:rsidR="003F6B2A">
        <w:rPr>
          <w:rFonts w:ascii="Tahoma" w:eastAsia="Times New Roman" w:hAnsi="Tahoma" w:cs="Tahoma"/>
        </w:rPr>
        <w:t xml:space="preserve">also </w:t>
      </w:r>
      <w:r w:rsidR="00DA5505">
        <w:rPr>
          <w:rFonts w:ascii="Tahoma" w:eastAsia="Times New Roman" w:hAnsi="Tahoma" w:cs="Tahoma"/>
        </w:rPr>
        <w:t xml:space="preserve">suggested getting Gloria on board. </w:t>
      </w:r>
      <w:r w:rsidR="003F6B2A">
        <w:rPr>
          <w:rFonts w:ascii="Tahoma" w:eastAsia="Times New Roman" w:hAnsi="Tahoma" w:cs="Tahoma"/>
        </w:rPr>
        <w:t>Tom will check to see if/when a formal</w:t>
      </w:r>
      <w:r w:rsidR="00A953E0">
        <w:rPr>
          <w:rFonts w:ascii="Tahoma" w:eastAsia="Times New Roman" w:hAnsi="Tahoma" w:cs="Tahoma"/>
        </w:rPr>
        <w:t xml:space="preserve"> audit needs to be done.</w:t>
      </w:r>
    </w:p>
    <w:p w14:paraId="5C584474" w14:textId="7CE57213" w:rsidR="003F6B2A" w:rsidRDefault="003F6B2A" w:rsidP="003F6B2A">
      <w:pPr>
        <w:pStyle w:val="ListParagraph"/>
        <w:spacing w:after="0" w:line="276" w:lineRule="auto"/>
        <w:ind w:left="915"/>
        <w:rPr>
          <w:rFonts w:ascii="Tahoma" w:eastAsia="Times New Roman" w:hAnsi="Tahoma" w:cs="Tahoma"/>
        </w:rPr>
      </w:pPr>
      <w:r w:rsidRPr="00A953E0">
        <w:rPr>
          <w:rFonts w:ascii="Tahoma" w:eastAsia="Times New Roman" w:hAnsi="Tahoma" w:cs="Tahoma"/>
          <w:u w:val="single"/>
        </w:rPr>
        <w:lastRenderedPageBreak/>
        <w:t>Action</w:t>
      </w:r>
      <w:r w:rsidR="00A953E0">
        <w:rPr>
          <w:rFonts w:ascii="Tahoma" w:eastAsia="Times New Roman" w:hAnsi="Tahoma" w:cs="Tahoma"/>
        </w:rPr>
        <w:t xml:space="preserve">: </w:t>
      </w:r>
      <w:r>
        <w:rPr>
          <w:rFonts w:ascii="Tahoma" w:eastAsia="Times New Roman" w:hAnsi="Tahoma" w:cs="Tahoma"/>
        </w:rPr>
        <w:t xml:space="preserve">Roger </w:t>
      </w:r>
      <w:proofErr w:type="gramStart"/>
      <w:r>
        <w:rPr>
          <w:rFonts w:ascii="Tahoma" w:eastAsia="Times New Roman" w:hAnsi="Tahoma" w:cs="Tahoma"/>
        </w:rPr>
        <w:t>moved,</w:t>
      </w:r>
      <w:proofErr w:type="gramEnd"/>
      <w:r>
        <w:rPr>
          <w:rFonts w:ascii="Tahoma" w:eastAsia="Times New Roman" w:hAnsi="Tahoma" w:cs="Tahoma"/>
        </w:rPr>
        <w:t xml:space="preserve"> Tom seconded to approve the Report in Lieu of Audit for FYE 06-30-2022. Motion passed by all present. </w:t>
      </w:r>
    </w:p>
    <w:p w14:paraId="0FBC327B" w14:textId="3E7C110F" w:rsidR="00A953E0" w:rsidRDefault="00A953E0" w:rsidP="003F6B2A">
      <w:pPr>
        <w:pStyle w:val="ListParagraph"/>
        <w:spacing w:after="0" w:line="276" w:lineRule="auto"/>
        <w:ind w:left="915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Reports included in packet:</w:t>
      </w:r>
    </w:p>
    <w:p w14:paraId="5E34710B" w14:textId="12A484DD" w:rsidR="00575EC8" w:rsidRDefault="00575EC8" w:rsidP="00DA5505">
      <w:pPr>
        <w:pStyle w:val="ListParagraph"/>
        <w:numPr>
          <w:ilvl w:val="2"/>
          <w:numId w:val="3"/>
        </w:num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Budget V. Actual, 2020-22</w:t>
      </w:r>
    </w:p>
    <w:p w14:paraId="4C89D319" w14:textId="26410127" w:rsidR="00575EC8" w:rsidRPr="00D56535" w:rsidRDefault="00575EC8" w:rsidP="00DA5505">
      <w:pPr>
        <w:pStyle w:val="ListParagraph"/>
        <w:numPr>
          <w:ilvl w:val="2"/>
          <w:numId w:val="3"/>
        </w:num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Cash Schedule, FYE 06/30/2022</w:t>
      </w:r>
    </w:p>
    <w:p w14:paraId="612D872D" w14:textId="686FE581" w:rsidR="00F13462" w:rsidRPr="00340CB8" w:rsidRDefault="00D56535" w:rsidP="00D56535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</w:t>
      </w:r>
      <w:r w:rsidR="00EB1B58">
        <w:rPr>
          <w:rFonts w:ascii="Tahoma" w:eastAsia="Times New Roman" w:hAnsi="Tahoma" w:cs="Tahoma"/>
        </w:rPr>
        <w:t>B.</w:t>
      </w:r>
      <w:r w:rsidR="00F13462" w:rsidRPr="00340CB8">
        <w:rPr>
          <w:rFonts w:ascii="Tahoma" w:eastAsia="Times New Roman" w:hAnsi="Tahoma" w:cs="Tahoma"/>
        </w:rPr>
        <w:t xml:space="preserve"> Phone</w:t>
      </w:r>
      <w:r w:rsidR="003F6B2A">
        <w:rPr>
          <w:rFonts w:ascii="Tahoma" w:eastAsia="Times New Roman" w:hAnsi="Tahoma" w:cs="Tahoma"/>
        </w:rPr>
        <w:t xml:space="preserve">. </w:t>
      </w:r>
      <w:r w:rsidR="001C7D48">
        <w:rPr>
          <w:rFonts w:ascii="Tahoma" w:eastAsia="Times New Roman" w:hAnsi="Tahoma" w:cs="Tahoma"/>
        </w:rPr>
        <w:t xml:space="preserve">Mancil reported getting a few phone calls asking questions, which he </w:t>
      </w:r>
      <w:proofErr w:type="gramStart"/>
      <w:r w:rsidR="001C7D48">
        <w:rPr>
          <w:rFonts w:ascii="Tahoma" w:eastAsia="Times New Roman" w:hAnsi="Tahoma" w:cs="Tahoma"/>
        </w:rPr>
        <w:t>is able to</w:t>
      </w:r>
      <w:proofErr w:type="gramEnd"/>
      <w:r w:rsidR="001C7D48">
        <w:rPr>
          <w:rFonts w:ascii="Tahoma" w:eastAsia="Times New Roman" w:hAnsi="Tahoma" w:cs="Tahoma"/>
        </w:rPr>
        <w:t xml:space="preserve"> return. </w:t>
      </w:r>
      <w:r w:rsidR="00A953E0">
        <w:rPr>
          <w:rFonts w:ascii="Tahoma" w:eastAsia="Times New Roman" w:hAnsi="Tahoma" w:cs="Tahoma"/>
        </w:rPr>
        <w:t>It s</w:t>
      </w:r>
      <w:r w:rsidR="001C7D48">
        <w:rPr>
          <w:rFonts w:ascii="Tahoma" w:eastAsia="Times New Roman" w:hAnsi="Tahoma" w:cs="Tahoma"/>
        </w:rPr>
        <w:t xml:space="preserve">eems that the outreach is working. One of </w:t>
      </w:r>
      <w:r w:rsidR="00A953E0">
        <w:rPr>
          <w:rFonts w:ascii="Tahoma" w:eastAsia="Times New Roman" w:hAnsi="Tahoma" w:cs="Tahoma"/>
        </w:rPr>
        <w:t xml:space="preserve">the </w:t>
      </w:r>
      <w:r w:rsidR="001C7D48">
        <w:rPr>
          <w:rFonts w:ascii="Tahoma" w:eastAsia="Times New Roman" w:hAnsi="Tahoma" w:cs="Tahoma"/>
        </w:rPr>
        <w:t>questions is do we spray for tansy? Todd</w:t>
      </w:r>
      <w:r w:rsidR="00A953E0">
        <w:rPr>
          <w:rFonts w:ascii="Tahoma" w:eastAsia="Times New Roman" w:hAnsi="Tahoma" w:cs="Tahoma"/>
        </w:rPr>
        <w:t xml:space="preserve"> said it is</w:t>
      </w:r>
      <w:r w:rsidR="001C7D48">
        <w:rPr>
          <w:rFonts w:ascii="Tahoma" w:eastAsia="Times New Roman" w:hAnsi="Tahoma" w:cs="Tahoma"/>
        </w:rPr>
        <w:t xml:space="preserve"> not targeted by us; </w:t>
      </w:r>
      <w:r w:rsidR="00A953E0">
        <w:rPr>
          <w:rFonts w:ascii="Tahoma" w:eastAsia="Times New Roman" w:hAnsi="Tahoma" w:cs="Tahoma"/>
        </w:rPr>
        <w:t xml:space="preserve">he doesn’t </w:t>
      </w:r>
      <w:r w:rsidR="001C7D48">
        <w:rPr>
          <w:rFonts w:ascii="Tahoma" w:eastAsia="Times New Roman" w:hAnsi="Tahoma" w:cs="Tahoma"/>
        </w:rPr>
        <w:t xml:space="preserve">know if sprayers do </w:t>
      </w:r>
      <w:r w:rsidR="00A953E0">
        <w:rPr>
          <w:rFonts w:ascii="Tahoma" w:eastAsia="Times New Roman" w:hAnsi="Tahoma" w:cs="Tahoma"/>
        </w:rPr>
        <w:t xml:space="preserve">it </w:t>
      </w:r>
      <w:r w:rsidR="001C7D48">
        <w:rPr>
          <w:rFonts w:ascii="Tahoma" w:eastAsia="Times New Roman" w:hAnsi="Tahoma" w:cs="Tahoma"/>
        </w:rPr>
        <w:t>while there. Tom suggested Mancil could refer callers to LWC or SWCD</w:t>
      </w:r>
      <w:r w:rsidR="00A953E0">
        <w:rPr>
          <w:rFonts w:ascii="Tahoma" w:eastAsia="Times New Roman" w:hAnsi="Tahoma" w:cs="Tahoma"/>
        </w:rPr>
        <w:t>.</w:t>
      </w:r>
    </w:p>
    <w:p w14:paraId="33B66FBC" w14:textId="26A2F3BF" w:rsidR="00697DBF" w:rsidRPr="00340CB8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 xml:space="preserve">    </w:t>
      </w:r>
      <w:r w:rsidR="00EB1B58">
        <w:rPr>
          <w:rFonts w:ascii="Tahoma" w:eastAsia="Times New Roman" w:hAnsi="Tahoma" w:cs="Tahoma"/>
        </w:rPr>
        <w:t>C</w:t>
      </w:r>
      <w:r w:rsidRPr="00340CB8">
        <w:rPr>
          <w:rFonts w:ascii="Tahoma" w:eastAsia="Times New Roman" w:hAnsi="Tahoma" w:cs="Tahoma"/>
        </w:rPr>
        <w:t>. Nutria</w:t>
      </w:r>
      <w:r w:rsidR="001C7D48">
        <w:rPr>
          <w:rFonts w:ascii="Tahoma" w:eastAsia="Times New Roman" w:hAnsi="Tahoma" w:cs="Tahoma"/>
        </w:rPr>
        <w:t xml:space="preserve">. No report. Tom noted 4 caught south of Independence. </w:t>
      </w:r>
    </w:p>
    <w:p w14:paraId="593EC588" w14:textId="3F3F31DD" w:rsidR="0081759C" w:rsidRDefault="00F13462" w:rsidP="00EB05D4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 xml:space="preserve">    </w:t>
      </w:r>
      <w:r w:rsidR="00EB1B58">
        <w:rPr>
          <w:rFonts w:ascii="Tahoma" w:eastAsia="Times New Roman" w:hAnsi="Tahoma" w:cs="Tahoma"/>
        </w:rPr>
        <w:t>D</w:t>
      </w:r>
      <w:r w:rsidRPr="00340CB8">
        <w:rPr>
          <w:rFonts w:ascii="Tahoma" w:eastAsia="Times New Roman" w:hAnsi="Tahoma" w:cs="Tahoma"/>
        </w:rPr>
        <w:t>. Engineer's Report</w:t>
      </w:r>
      <w:r w:rsidR="001C7D48">
        <w:rPr>
          <w:rFonts w:ascii="Tahoma" w:eastAsia="Times New Roman" w:hAnsi="Tahoma" w:cs="Tahoma"/>
        </w:rPr>
        <w:t xml:space="preserve">. </w:t>
      </w:r>
    </w:p>
    <w:p w14:paraId="7668BA7B" w14:textId="78263CCF" w:rsidR="001C7D48" w:rsidRDefault="001C7D48" w:rsidP="00EB05D4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 xml:space="preserve">Madeline asked how willow stakes were doing; </w:t>
      </w:r>
      <w:r w:rsidR="00A953E0">
        <w:rPr>
          <w:rFonts w:ascii="Tahoma" w:eastAsia="Times New Roman" w:hAnsi="Tahoma" w:cs="Tahoma"/>
        </w:rPr>
        <w:t>T</w:t>
      </w:r>
      <w:r>
        <w:rPr>
          <w:rFonts w:ascii="Tahoma" w:eastAsia="Times New Roman" w:hAnsi="Tahoma" w:cs="Tahoma"/>
        </w:rPr>
        <w:t>od</w:t>
      </w:r>
      <w:r w:rsidR="00A953E0">
        <w:rPr>
          <w:rFonts w:ascii="Tahoma" w:eastAsia="Times New Roman" w:hAnsi="Tahoma" w:cs="Tahoma"/>
        </w:rPr>
        <w:t xml:space="preserve">d reported that there is approximately a </w:t>
      </w:r>
      <w:r>
        <w:rPr>
          <w:rFonts w:ascii="Tahoma" w:eastAsia="Times New Roman" w:hAnsi="Tahoma" w:cs="Tahoma"/>
        </w:rPr>
        <w:t xml:space="preserve">90% survival rate so far. No growth first year, 2-4’ after that. Dan </w:t>
      </w:r>
      <w:r w:rsidR="00E77B23">
        <w:rPr>
          <w:rFonts w:ascii="Tahoma" w:eastAsia="Times New Roman" w:hAnsi="Tahoma" w:cs="Tahoma"/>
        </w:rPr>
        <w:t xml:space="preserve">asked about </w:t>
      </w:r>
      <w:r w:rsidR="00A953E0">
        <w:rPr>
          <w:rFonts w:ascii="Tahoma" w:eastAsia="Times New Roman" w:hAnsi="Tahoma" w:cs="Tahoma"/>
        </w:rPr>
        <w:t xml:space="preserve">the </w:t>
      </w:r>
      <w:r w:rsidR="00E77B23">
        <w:rPr>
          <w:rFonts w:ascii="Tahoma" w:eastAsia="Times New Roman" w:hAnsi="Tahoma" w:cs="Tahoma"/>
        </w:rPr>
        <w:t xml:space="preserve">washout at </w:t>
      </w:r>
      <w:r w:rsidR="00A953E0">
        <w:rPr>
          <w:rFonts w:ascii="Tahoma" w:eastAsia="Times New Roman" w:hAnsi="Tahoma" w:cs="Tahoma"/>
        </w:rPr>
        <w:t xml:space="preserve">the </w:t>
      </w:r>
      <w:r w:rsidR="00E77B23">
        <w:rPr>
          <w:rFonts w:ascii="Tahoma" w:eastAsia="Times New Roman" w:hAnsi="Tahoma" w:cs="Tahoma"/>
        </w:rPr>
        <w:t xml:space="preserve">north end of Riverview Park; Todd thinks </w:t>
      </w:r>
      <w:r w:rsidR="00A953E0">
        <w:rPr>
          <w:rFonts w:ascii="Tahoma" w:eastAsia="Times New Roman" w:hAnsi="Tahoma" w:cs="Tahoma"/>
        </w:rPr>
        <w:t xml:space="preserve">the </w:t>
      </w:r>
      <w:r w:rsidR="00E77B23">
        <w:rPr>
          <w:rFonts w:ascii="Tahoma" w:eastAsia="Times New Roman" w:hAnsi="Tahoma" w:cs="Tahoma"/>
        </w:rPr>
        <w:t xml:space="preserve">city will be moving </w:t>
      </w:r>
      <w:r w:rsidR="00A953E0">
        <w:rPr>
          <w:rFonts w:ascii="Tahoma" w:eastAsia="Times New Roman" w:hAnsi="Tahoma" w:cs="Tahoma"/>
        </w:rPr>
        <w:t xml:space="preserve">the </w:t>
      </w:r>
      <w:r w:rsidR="00E77B23">
        <w:rPr>
          <w:rFonts w:ascii="Tahoma" w:eastAsia="Times New Roman" w:hAnsi="Tahoma" w:cs="Tahoma"/>
        </w:rPr>
        <w:t>path. Discussion of old drainage area and if it could affect moving the path and drainage to the creek.</w:t>
      </w:r>
    </w:p>
    <w:p w14:paraId="1ACB5CC3" w14:textId="0D3EE1A5" w:rsidR="00750F21" w:rsidRDefault="00697DBF" w:rsidP="00575EC8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E. Subcommittee Report: </w:t>
      </w:r>
      <w:r w:rsidR="00251C05">
        <w:rPr>
          <w:rFonts w:ascii="Tahoma" w:eastAsia="Times New Roman" w:hAnsi="Tahoma" w:cs="Tahoma"/>
        </w:rPr>
        <w:t>Outre</w:t>
      </w:r>
      <w:r w:rsidR="00575EC8">
        <w:rPr>
          <w:rFonts w:ascii="Tahoma" w:eastAsia="Times New Roman" w:hAnsi="Tahoma" w:cs="Tahoma"/>
        </w:rPr>
        <w:t>ach</w:t>
      </w:r>
      <w:r w:rsidR="00E77B23">
        <w:rPr>
          <w:rFonts w:ascii="Tahoma" w:eastAsia="Times New Roman" w:hAnsi="Tahoma" w:cs="Tahoma"/>
        </w:rPr>
        <w:t xml:space="preserve">. Tom reported </w:t>
      </w:r>
      <w:r w:rsidR="00A953E0">
        <w:rPr>
          <w:rFonts w:ascii="Tahoma" w:eastAsia="Times New Roman" w:hAnsi="Tahoma" w:cs="Tahoma"/>
        </w:rPr>
        <w:t xml:space="preserve">the </w:t>
      </w:r>
      <w:r w:rsidR="00E77B23">
        <w:rPr>
          <w:rFonts w:ascii="Tahoma" w:eastAsia="Times New Roman" w:hAnsi="Tahoma" w:cs="Tahoma"/>
        </w:rPr>
        <w:t xml:space="preserve">committee reviewed outreach campaign effectiveness. </w:t>
      </w:r>
      <w:r w:rsidR="00A953E0">
        <w:rPr>
          <w:rFonts w:ascii="Tahoma" w:eastAsia="Times New Roman" w:hAnsi="Tahoma" w:cs="Tahoma"/>
        </w:rPr>
        <w:t>They have been s</w:t>
      </w:r>
      <w:r w:rsidR="00E77B23">
        <w:rPr>
          <w:rFonts w:ascii="Tahoma" w:eastAsia="Times New Roman" w:hAnsi="Tahoma" w:cs="Tahoma"/>
        </w:rPr>
        <w:t xml:space="preserve">uccessful in getting </w:t>
      </w:r>
      <w:r w:rsidR="00A953E0">
        <w:rPr>
          <w:rFonts w:ascii="Tahoma" w:eastAsia="Times New Roman" w:hAnsi="Tahoma" w:cs="Tahoma"/>
        </w:rPr>
        <w:t xml:space="preserve">the </w:t>
      </w:r>
      <w:r w:rsidR="00E77B23">
        <w:rPr>
          <w:rFonts w:ascii="Tahoma" w:eastAsia="Times New Roman" w:hAnsi="Tahoma" w:cs="Tahoma"/>
        </w:rPr>
        <w:t xml:space="preserve">board name out, not so much in board recruitment. Suggesting </w:t>
      </w:r>
      <w:proofErr w:type="gramStart"/>
      <w:r w:rsidR="00A953E0">
        <w:rPr>
          <w:rFonts w:ascii="Tahoma" w:eastAsia="Times New Roman" w:hAnsi="Tahoma" w:cs="Tahoma"/>
        </w:rPr>
        <w:t>to do</w:t>
      </w:r>
      <w:proofErr w:type="gramEnd"/>
      <w:r w:rsidR="00A953E0">
        <w:rPr>
          <w:rFonts w:ascii="Tahoma" w:eastAsia="Times New Roman" w:hAnsi="Tahoma" w:cs="Tahoma"/>
        </w:rPr>
        <w:t xml:space="preserve"> </w:t>
      </w:r>
      <w:r w:rsidR="00E77B23">
        <w:rPr>
          <w:rFonts w:ascii="Tahoma" w:eastAsia="Times New Roman" w:hAnsi="Tahoma" w:cs="Tahoma"/>
        </w:rPr>
        <w:t xml:space="preserve">another mailer – </w:t>
      </w:r>
      <w:r w:rsidR="00A953E0">
        <w:rPr>
          <w:rFonts w:ascii="Tahoma" w:eastAsia="Times New Roman" w:hAnsi="Tahoma" w:cs="Tahoma"/>
        </w:rPr>
        <w:t xml:space="preserve">cost of approximately </w:t>
      </w:r>
      <w:r w:rsidR="00E77B23">
        <w:rPr>
          <w:rFonts w:ascii="Tahoma" w:eastAsia="Times New Roman" w:hAnsi="Tahoma" w:cs="Tahoma"/>
        </w:rPr>
        <w:t xml:space="preserve">$1500 – to get out the vote and looking for directors. Talked about </w:t>
      </w:r>
      <w:r w:rsidR="00A953E0">
        <w:rPr>
          <w:rFonts w:ascii="Tahoma" w:eastAsia="Times New Roman" w:hAnsi="Tahoma" w:cs="Tahoma"/>
        </w:rPr>
        <w:t xml:space="preserve">a </w:t>
      </w:r>
      <w:r w:rsidR="00E77B23">
        <w:rPr>
          <w:rFonts w:ascii="Tahoma" w:eastAsia="Times New Roman" w:hAnsi="Tahoma" w:cs="Tahoma"/>
        </w:rPr>
        <w:t xml:space="preserve">garbage can, work w/Rotary. Will get </w:t>
      </w:r>
      <w:r w:rsidR="00A953E0">
        <w:rPr>
          <w:rFonts w:ascii="Tahoma" w:eastAsia="Times New Roman" w:hAnsi="Tahoma" w:cs="Tahoma"/>
        </w:rPr>
        <w:t xml:space="preserve">a </w:t>
      </w:r>
      <w:r w:rsidR="00E77B23">
        <w:rPr>
          <w:rFonts w:ascii="Tahoma" w:eastAsia="Times New Roman" w:hAnsi="Tahoma" w:cs="Tahoma"/>
        </w:rPr>
        <w:t>new sign made for</w:t>
      </w:r>
      <w:r w:rsidR="00A953E0">
        <w:rPr>
          <w:rFonts w:ascii="Tahoma" w:eastAsia="Times New Roman" w:hAnsi="Tahoma" w:cs="Tahoma"/>
        </w:rPr>
        <w:t xml:space="preserve"> the</w:t>
      </w:r>
      <w:r w:rsidR="00E77B23">
        <w:rPr>
          <w:rFonts w:ascii="Tahoma" w:eastAsia="Times New Roman" w:hAnsi="Tahoma" w:cs="Tahoma"/>
        </w:rPr>
        <w:t xml:space="preserve"> meet &amp; greets</w:t>
      </w:r>
      <w:r w:rsidR="004657B0">
        <w:rPr>
          <w:rFonts w:ascii="Tahoma" w:eastAsia="Times New Roman" w:hAnsi="Tahoma" w:cs="Tahoma"/>
        </w:rPr>
        <w:t xml:space="preserve"> with </w:t>
      </w:r>
      <w:r w:rsidR="00A953E0">
        <w:rPr>
          <w:rFonts w:ascii="Tahoma" w:eastAsia="Times New Roman" w:hAnsi="Tahoma" w:cs="Tahoma"/>
        </w:rPr>
        <w:t xml:space="preserve">an </w:t>
      </w:r>
      <w:r w:rsidR="004657B0">
        <w:rPr>
          <w:rFonts w:ascii="Tahoma" w:eastAsia="Times New Roman" w:hAnsi="Tahoma" w:cs="Tahoma"/>
        </w:rPr>
        <w:t>updated map. Also looking at getting a table runner with</w:t>
      </w:r>
      <w:r w:rsidR="00A953E0">
        <w:rPr>
          <w:rFonts w:ascii="Tahoma" w:eastAsia="Times New Roman" w:hAnsi="Tahoma" w:cs="Tahoma"/>
        </w:rPr>
        <w:t xml:space="preserve"> the</w:t>
      </w:r>
      <w:r w:rsidR="004657B0">
        <w:rPr>
          <w:rFonts w:ascii="Tahoma" w:eastAsia="Times New Roman" w:hAnsi="Tahoma" w:cs="Tahoma"/>
        </w:rPr>
        <w:t xml:space="preserve"> district name, website address. Using emails that we have gotten at outreach. Our website </w:t>
      </w:r>
      <w:r w:rsidR="00A953E0">
        <w:rPr>
          <w:rFonts w:ascii="Tahoma" w:eastAsia="Times New Roman" w:hAnsi="Tahoma" w:cs="Tahoma"/>
        </w:rPr>
        <w:t xml:space="preserve">is </w:t>
      </w:r>
      <w:r w:rsidR="004657B0">
        <w:rPr>
          <w:rFonts w:ascii="Tahoma" w:eastAsia="Times New Roman" w:hAnsi="Tahoma" w:cs="Tahoma"/>
        </w:rPr>
        <w:t xml:space="preserve">set up to send out information; </w:t>
      </w:r>
      <w:r w:rsidR="00A953E0">
        <w:rPr>
          <w:rFonts w:ascii="Tahoma" w:eastAsia="Times New Roman" w:hAnsi="Tahoma" w:cs="Tahoma"/>
        </w:rPr>
        <w:t xml:space="preserve">he </w:t>
      </w:r>
      <w:r w:rsidR="004657B0">
        <w:rPr>
          <w:rFonts w:ascii="Tahoma" w:eastAsia="Times New Roman" w:hAnsi="Tahoma" w:cs="Tahoma"/>
        </w:rPr>
        <w:t xml:space="preserve">would like to send out </w:t>
      </w:r>
      <w:r w:rsidR="00A953E0">
        <w:rPr>
          <w:rFonts w:ascii="Tahoma" w:eastAsia="Times New Roman" w:hAnsi="Tahoma" w:cs="Tahoma"/>
        </w:rPr>
        <w:t xml:space="preserve">a </w:t>
      </w:r>
      <w:r w:rsidR="004657B0">
        <w:rPr>
          <w:rFonts w:ascii="Tahoma" w:eastAsia="Times New Roman" w:hAnsi="Tahoma" w:cs="Tahoma"/>
        </w:rPr>
        <w:t>newsletter. Also talked about an activity log – tracking things</w:t>
      </w:r>
      <w:r w:rsidR="00910918">
        <w:rPr>
          <w:rFonts w:ascii="Tahoma" w:eastAsia="Times New Roman" w:hAnsi="Tahoma" w:cs="Tahoma"/>
        </w:rPr>
        <w:t xml:space="preserve"> the</w:t>
      </w:r>
      <w:r w:rsidR="004657B0">
        <w:rPr>
          <w:rFonts w:ascii="Tahoma" w:eastAsia="Times New Roman" w:hAnsi="Tahoma" w:cs="Tahoma"/>
        </w:rPr>
        <w:t xml:space="preserve"> district </w:t>
      </w:r>
      <w:proofErr w:type="gramStart"/>
      <w:r w:rsidR="004657B0">
        <w:rPr>
          <w:rFonts w:ascii="Tahoma" w:eastAsia="Times New Roman" w:hAnsi="Tahoma" w:cs="Tahoma"/>
        </w:rPr>
        <w:t>does;</w:t>
      </w:r>
      <w:proofErr w:type="gramEnd"/>
      <w:r w:rsidR="004657B0">
        <w:rPr>
          <w:rFonts w:ascii="Tahoma" w:eastAsia="Times New Roman" w:hAnsi="Tahoma" w:cs="Tahoma"/>
        </w:rPr>
        <w:t xml:space="preserve"> similar to </w:t>
      </w:r>
      <w:r w:rsidR="00910918">
        <w:rPr>
          <w:rFonts w:ascii="Tahoma" w:eastAsia="Times New Roman" w:hAnsi="Tahoma" w:cs="Tahoma"/>
        </w:rPr>
        <w:t xml:space="preserve">a </w:t>
      </w:r>
      <w:r w:rsidR="004657B0">
        <w:rPr>
          <w:rFonts w:ascii="Tahoma" w:eastAsia="Times New Roman" w:hAnsi="Tahoma" w:cs="Tahoma"/>
        </w:rPr>
        <w:t>task log. Donna</w:t>
      </w:r>
      <w:r w:rsidR="00910918">
        <w:rPr>
          <w:rFonts w:ascii="Tahoma" w:eastAsia="Times New Roman" w:hAnsi="Tahoma" w:cs="Tahoma"/>
        </w:rPr>
        <w:t xml:space="preserve"> </w:t>
      </w:r>
      <w:r w:rsidR="004657B0">
        <w:rPr>
          <w:rFonts w:ascii="Tahoma" w:eastAsia="Times New Roman" w:hAnsi="Tahoma" w:cs="Tahoma"/>
        </w:rPr>
        <w:t>asked about</w:t>
      </w:r>
      <w:r w:rsidR="00910918">
        <w:rPr>
          <w:rFonts w:ascii="Tahoma" w:eastAsia="Times New Roman" w:hAnsi="Tahoma" w:cs="Tahoma"/>
        </w:rPr>
        <w:t xml:space="preserve"> the</w:t>
      </w:r>
      <w:r w:rsidR="004657B0">
        <w:rPr>
          <w:rFonts w:ascii="Tahoma" w:eastAsia="Times New Roman" w:hAnsi="Tahoma" w:cs="Tahoma"/>
        </w:rPr>
        <w:t xml:space="preserve"> Hop festiva</w:t>
      </w:r>
      <w:r w:rsidR="00910918">
        <w:rPr>
          <w:rFonts w:ascii="Tahoma" w:eastAsia="Times New Roman" w:hAnsi="Tahoma" w:cs="Tahoma"/>
        </w:rPr>
        <w:t>l. Th</w:t>
      </w:r>
      <w:r w:rsidR="004657B0">
        <w:rPr>
          <w:rFonts w:ascii="Tahoma" w:eastAsia="Times New Roman" w:hAnsi="Tahoma" w:cs="Tahoma"/>
        </w:rPr>
        <w:t>ey won</w:t>
      </w:r>
      <w:r w:rsidR="00910918">
        <w:rPr>
          <w:rFonts w:ascii="Tahoma" w:eastAsia="Times New Roman" w:hAnsi="Tahoma" w:cs="Tahoma"/>
        </w:rPr>
        <w:t>’</w:t>
      </w:r>
      <w:r w:rsidR="004657B0">
        <w:rPr>
          <w:rFonts w:ascii="Tahoma" w:eastAsia="Times New Roman" w:hAnsi="Tahoma" w:cs="Tahoma"/>
        </w:rPr>
        <w:t xml:space="preserve">t be having community tables this year. Mancil was going to </w:t>
      </w:r>
      <w:proofErr w:type="gramStart"/>
      <w:r w:rsidR="004657B0">
        <w:rPr>
          <w:rFonts w:ascii="Tahoma" w:eastAsia="Times New Roman" w:hAnsi="Tahoma" w:cs="Tahoma"/>
        </w:rPr>
        <w:t>make contact with</w:t>
      </w:r>
      <w:proofErr w:type="gramEnd"/>
      <w:r w:rsidR="004657B0">
        <w:rPr>
          <w:rFonts w:ascii="Tahoma" w:eastAsia="Times New Roman" w:hAnsi="Tahoma" w:cs="Tahoma"/>
        </w:rPr>
        <w:t xml:space="preserve"> other water control districts, see what kind of outreach they do. </w:t>
      </w:r>
    </w:p>
    <w:p w14:paraId="6F64D9C2" w14:textId="5C13EDAC" w:rsidR="004657B0" w:rsidRPr="0034391C" w:rsidRDefault="0034391C" w:rsidP="0034391C">
      <w:pPr>
        <w:pStyle w:val="ListParagraph"/>
        <w:numPr>
          <w:ilvl w:val="0"/>
          <w:numId w:val="5"/>
        </w:numPr>
        <w:spacing w:after="0" w:line="276" w:lineRule="auto"/>
        <w:rPr>
          <w:rFonts w:ascii="Tahoma" w:eastAsia="Times New Roman" w:hAnsi="Tahoma" w:cs="Tahoma"/>
        </w:rPr>
      </w:pPr>
      <w:r w:rsidRPr="0034391C">
        <w:rPr>
          <w:rFonts w:ascii="Tahoma" w:eastAsia="Times New Roman" w:hAnsi="Tahoma" w:cs="Tahoma"/>
        </w:rPr>
        <w:t>Tom will begin collecting emails for contact database, to provide info re: ACWCD.</w:t>
      </w:r>
    </w:p>
    <w:p w14:paraId="0391D37A" w14:textId="06975D99" w:rsidR="0034391C" w:rsidRDefault="0034391C" w:rsidP="0034391C">
      <w:pPr>
        <w:pStyle w:val="ListParagraph"/>
        <w:numPr>
          <w:ilvl w:val="0"/>
          <w:numId w:val="5"/>
        </w:numPr>
        <w:spacing w:after="0" w:line="276" w:lineRule="auto"/>
        <w:rPr>
          <w:rFonts w:ascii="Tahoma" w:eastAsia="Times New Roman" w:hAnsi="Tahoma" w:cs="Tahoma"/>
        </w:rPr>
      </w:pPr>
      <w:r w:rsidRPr="0034391C">
        <w:rPr>
          <w:rFonts w:ascii="Tahoma" w:eastAsia="Times New Roman" w:hAnsi="Tahoma" w:cs="Tahoma"/>
        </w:rPr>
        <w:t>Discussion of garbage can location.</w:t>
      </w:r>
    </w:p>
    <w:p w14:paraId="77EE5992" w14:textId="43393AA0" w:rsidR="0024283A" w:rsidRPr="0024283A" w:rsidRDefault="0024283A" w:rsidP="0024283A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Dan – actions:</w:t>
      </w:r>
    </w:p>
    <w:p w14:paraId="3565334E" w14:textId="374C0183" w:rsidR="00910918" w:rsidRDefault="0067278E" w:rsidP="0024283A">
      <w:pPr>
        <w:pStyle w:val="ListParagraph"/>
        <w:numPr>
          <w:ilvl w:val="0"/>
          <w:numId w:val="5"/>
        </w:num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Discussion of director recruitment mailer. Consensus to send a postcard seeking interest in the board. </w:t>
      </w:r>
    </w:p>
    <w:p w14:paraId="79E2CAB7" w14:textId="4F878668" w:rsidR="00910918" w:rsidRPr="00910918" w:rsidRDefault="00910918" w:rsidP="00910918">
      <w:pPr>
        <w:pStyle w:val="ListParagraph"/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u w:val="single"/>
        </w:rPr>
        <w:t>ACTION</w:t>
      </w:r>
      <w:r>
        <w:rPr>
          <w:rFonts w:ascii="Tahoma" w:eastAsia="Times New Roman" w:hAnsi="Tahoma" w:cs="Tahoma"/>
        </w:rPr>
        <w:t>:</w:t>
      </w:r>
    </w:p>
    <w:p w14:paraId="1A4AE713" w14:textId="20536D7E" w:rsidR="0024283A" w:rsidRPr="0024283A" w:rsidRDefault="0067278E" w:rsidP="00910918">
      <w:pPr>
        <w:pStyle w:val="ListParagraph"/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Tom moved to authorize up to $1</w:t>
      </w:r>
      <w:r w:rsidR="0024283A">
        <w:rPr>
          <w:rFonts w:ascii="Tahoma" w:eastAsia="Times New Roman" w:hAnsi="Tahoma" w:cs="Tahoma"/>
        </w:rPr>
        <w:t>5</w:t>
      </w:r>
      <w:r>
        <w:rPr>
          <w:rFonts w:ascii="Tahoma" w:eastAsia="Times New Roman" w:hAnsi="Tahoma" w:cs="Tahoma"/>
        </w:rPr>
        <w:t>00</w:t>
      </w:r>
      <w:r w:rsidR="0024283A">
        <w:rPr>
          <w:rFonts w:ascii="Tahoma" w:eastAsia="Times New Roman" w:hAnsi="Tahoma" w:cs="Tahoma"/>
        </w:rPr>
        <w:t xml:space="preserve"> to send a mailing asking for directors and their vision for the district; Mancil seconded. </w:t>
      </w:r>
      <w:r w:rsidR="00910918">
        <w:rPr>
          <w:rFonts w:ascii="Tahoma" w:eastAsia="Times New Roman" w:hAnsi="Tahoma" w:cs="Tahoma"/>
        </w:rPr>
        <w:t>Motion passed u</w:t>
      </w:r>
      <w:r w:rsidR="0024283A">
        <w:rPr>
          <w:rFonts w:ascii="Tahoma" w:eastAsia="Times New Roman" w:hAnsi="Tahoma" w:cs="Tahoma"/>
        </w:rPr>
        <w:t>nanimous</w:t>
      </w:r>
      <w:r w:rsidR="00910918">
        <w:rPr>
          <w:rFonts w:ascii="Tahoma" w:eastAsia="Times New Roman" w:hAnsi="Tahoma" w:cs="Tahoma"/>
        </w:rPr>
        <w:t>ly</w:t>
      </w:r>
      <w:r w:rsidR="0024283A">
        <w:rPr>
          <w:rFonts w:ascii="Tahoma" w:eastAsia="Times New Roman" w:hAnsi="Tahoma" w:cs="Tahoma"/>
        </w:rPr>
        <w:t>.</w:t>
      </w:r>
    </w:p>
    <w:p w14:paraId="4427A732" w14:textId="10397D36" w:rsidR="0024283A" w:rsidRDefault="0024283A" w:rsidP="0024283A">
      <w:pPr>
        <w:spacing w:after="0" w:line="276" w:lineRule="auto"/>
        <w:rPr>
          <w:rFonts w:ascii="Tahoma" w:eastAsia="Times New Roman" w:hAnsi="Tahoma" w:cs="Tahoma"/>
        </w:rPr>
      </w:pPr>
      <w:r w:rsidRPr="0024283A">
        <w:rPr>
          <w:rFonts w:ascii="Tahoma" w:eastAsia="Times New Roman" w:hAnsi="Tahoma" w:cs="Tahoma"/>
        </w:rPr>
        <w:t>Todd noted</w:t>
      </w:r>
      <w:r w:rsidR="00910918">
        <w:rPr>
          <w:rFonts w:ascii="Tahoma" w:eastAsia="Times New Roman" w:hAnsi="Tahoma" w:cs="Tahoma"/>
        </w:rPr>
        <w:t xml:space="preserve"> the</w:t>
      </w:r>
      <w:r w:rsidRPr="0024283A">
        <w:rPr>
          <w:rFonts w:ascii="Tahoma" w:eastAsia="Times New Roman" w:hAnsi="Tahoma" w:cs="Tahoma"/>
        </w:rPr>
        <w:t xml:space="preserve"> ORS 297.435 criteria for exemption.</w:t>
      </w:r>
      <w:r>
        <w:rPr>
          <w:rFonts w:ascii="Tahoma" w:eastAsia="Times New Roman" w:hAnsi="Tahoma" w:cs="Tahoma"/>
        </w:rPr>
        <w:t xml:space="preserve"> And then was excused from meeting. </w:t>
      </w:r>
    </w:p>
    <w:p w14:paraId="2BB29CFA" w14:textId="2DC2DE68" w:rsidR="0024283A" w:rsidRDefault="002864F7" w:rsidP="0024283A">
      <w:pPr>
        <w:pStyle w:val="ListParagraph"/>
        <w:numPr>
          <w:ilvl w:val="0"/>
          <w:numId w:val="6"/>
        </w:num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Garbage cans. Donna suggested contacting </w:t>
      </w:r>
      <w:r w:rsidR="00910918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>city prior to purchase of cans, to ensure they are ok with additional</w:t>
      </w:r>
      <w:r w:rsidR="00910918">
        <w:rPr>
          <w:rFonts w:ascii="Tahoma" w:eastAsia="Times New Roman" w:hAnsi="Tahoma" w:cs="Tahoma"/>
        </w:rPr>
        <w:t xml:space="preserve"> cans</w:t>
      </w:r>
      <w:r>
        <w:rPr>
          <w:rFonts w:ascii="Tahoma" w:eastAsia="Times New Roman" w:hAnsi="Tahoma" w:cs="Tahoma"/>
        </w:rPr>
        <w:t>. This would be in parking lot at Inspiration Gardens. Mancil will visit with Master Gardeners about</w:t>
      </w:r>
      <w:r w:rsidR="00910918">
        <w:rPr>
          <w:rFonts w:ascii="Tahoma" w:eastAsia="Times New Roman" w:hAnsi="Tahoma" w:cs="Tahoma"/>
        </w:rPr>
        <w:t xml:space="preserve"> the</w:t>
      </w:r>
      <w:r>
        <w:rPr>
          <w:rFonts w:ascii="Tahoma" w:eastAsia="Times New Roman" w:hAnsi="Tahoma" w:cs="Tahoma"/>
        </w:rPr>
        <w:t xml:space="preserve"> location. Once the preferred location is determined, Donna will contact the city for approval. Consensus to move forward. </w:t>
      </w:r>
    </w:p>
    <w:p w14:paraId="6199085F" w14:textId="49027EB5" w:rsidR="002864F7" w:rsidRPr="0024283A" w:rsidRDefault="002864F7" w:rsidP="0024283A">
      <w:pPr>
        <w:pStyle w:val="ListParagraph"/>
        <w:numPr>
          <w:ilvl w:val="0"/>
          <w:numId w:val="6"/>
        </w:num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Activity log. Tom </w:t>
      </w:r>
      <w:r w:rsidR="00910918">
        <w:rPr>
          <w:rFonts w:ascii="Tahoma" w:eastAsia="Times New Roman" w:hAnsi="Tahoma" w:cs="Tahoma"/>
        </w:rPr>
        <w:t>would like to</w:t>
      </w:r>
      <w:r>
        <w:rPr>
          <w:rFonts w:ascii="Tahoma" w:eastAsia="Times New Roman" w:hAnsi="Tahoma" w:cs="Tahoma"/>
        </w:rPr>
        <w:t xml:space="preserve"> have something to log and quantify district activity. </w:t>
      </w:r>
      <w:r w:rsidR="00AA4657">
        <w:rPr>
          <w:rFonts w:ascii="Tahoma" w:eastAsia="Times New Roman" w:hAnsi="Tahoma" w:cs="Tahoma"/>
        </w:rPr>
        <w:t xml:space="preserve">Directors to think about this; Tom will bring a proposed template to at next meeting. </w:t>
      </w:r>
    </w:p>
    <w:p w14:paraId="2C87FC45" w14:textId="5260E3F4" w:rsidR="0034391C" w:rsidRDefault="0034391C" w:rsidP="00575EC8">
      <w:pPr>
        <w:spacing w:after="0" w:line="276" w:lineRule="auto"/>
        <w:rPr>
          <w:rFonts w:ascii="Tahoma" w:eastAsia="Times New Roman" w:hAnsi="Tahoma" w:cs="Tahoma"/>
        </w:rPr>
      </w:pPr>
    </w:p>
    <w:p w14:paraId="6A15DF4E" w14:textId="6424A11B" w:rsidR="00910918" w:rsidRDefault="00910918" w:rsidP="00575EC8">
      <w:pPr>
        <w:spacing w:after="0" w:line="276" w:lineRule="auto"/>
        <w:rPr>
          <w:rFonts w:ascii="Tahoma" w:eastAsia="Times New Roman" w:hAnsi="Tahoma" w:cs="Tahoma"/>
        </w:rPr>
      </w:pPr>
    </w:p>
    <w:p w14:paraId="6C45669E" w14:textId="3D7EA51F" w:rsidR="00910918" w:rsidRDefault="00910918" w:rsidP="00575EC8">
      <w:pPr>
        <w:spacing w:after="0" w:line="276" w:lineRule="auto"/>
        <w:rPr>
          <w:rFonts w:ascii="Tahoma" w:eastAsia="Times New Roman" w:hAnsi="Tahoma" w:cs="Tahoma"/>
        </w:rPr>
      </w:pPr>
    </w:p>
    <w:p w14:paraId="3E917B7E" w14:textId="77777777" w:rsidR="00910918" w:rsidRPr="00AF78B2" w:rsidRDefault="00910918" w:rsidP="00575EC8">
      <w:pPr>
        <w:spacing w:after="0" w:line="276" w:lineRule="auto"/>
        <w:rPr>
          <w:rFonts w:ascii="Tahoma" w:eastAsia="Times New Roman" w:hAnsi="Tahoma" w:cs="Tahoma"/>
        </w:rPr>
      </w:pPr>
    </w:p>
    <w:p w14:paraId="2FAC40EC" w14:textId="17DF058D" w:rsidR="00675E26" w:rsidRDefault="00F13462" w:rsidP="005A6B9C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lastRenderedPageBreak/>
        <w:t>7. Unfinished Busines</w:t>
      </w:r>
      <w:r w:rsidR="00832A36">
        <w:rPr>
          <w:rFonts w:ascii="Tahoma" w:eastAsia="Times New Roman" w:hAnsi="Tahoma" w:cs="Tahoma"/>
        </w:rPr>
        <w:t>s</w:t>
      </w:r>
    </w:p>
    <w:p w14:paraId="1AB7BD66" w14:textId="77777777" w:rsidR="00910918" w:rsidRDefault="005A6B9C" w:rsidP="005816E5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</w:t>
      </w:r>
      <w:r w:rsidR="00832A36">
        <w:rPr>
          <w:rFonts w:ascii="Tahoma" w:eastAsia="Times New Roman" w:hAnsi="Tahoma" w:cs="Tahoma"/>
        </w:rPr>
        <w:t>A</w:t>
      </w:r>
      <w:r w:rsidR="0081759C">
        <w:rPr>
          <w:rFonts w:ascii="Tahoma" w:eastAsia="Times New Roman" w:hAnsi="Tahoma" w:cs="Tahoma"/>
        </w:rPr>
        <w:t>.</w:t>
      </w:r>
      <w:r w:rsidR="001C7D48">
        <w:rPr>
          <w:rFonts w:ascii="Tahoma" w:eastAsia="Times New Roman" w:hAnsi="Tahoma" w:cs="Tahoma"/>
        </w:rPr>
        <w:t xml:space="preserve"> Mini grants.</w:t>
      </w:r>
      <w:r w:rsidR="00AA4657">
        <w:rPr>
          <w:rFonts w:ascii="Tahoma" w:eastAsia="Times New Roman" w:hAnsi="Tahoma" w:cs="Tahoma"/>
        </w:rPr>
        <w:t xml:space="preserve"> Andrea reported we have one application, another potential. Michelle Haney’s class </w:t>
      </w:r>
      <w:r w:rsidR="00910918">
        <w:rPr>
          <w:rFonts w:ascii="Tahoma" w:eastAsia="Times New Roman" w:hAnsi="Tahoma" w:cs="Tahoma"/>
        </w:rPr>
        <w:t>is</w:t>
      </w:r>
      <w:r w:rsidR="00AA4657">
        <w:rPr>
          <w:rFonts w:ascii="Tahoma" w:eastAsia="Times New Roman" w:hAnsi="Tahoma" w:cs="Tahoma"/>
        </w:rPr>
        <w:t xml:space="preserve"> for an installation near </w:t>
      </w:r>
      <w:r w:rsidR="00910918">
        <w:rPr>
          <w:rFonts w:ascii="Tahoma" w:eastAsia="Times New Roman" w:hAnsi="Tahoma" w:cs="Tahoma"/>
        </w:rPr>
        <w:t xml:space="preserve">the </w:t>
      </w:r>
      <w:r w:rsidR="00AA4657">
        <w:rPr>
          <w:rFonts w:ascii="Tahoma" w:eastAsia="Times New Roman" w:hAnsi="Tahoma" w:cs="Tahoma"/>
        </w:rPr>
        <w:t xml:space="preserve">creek where people walk that students design. Tom would like to have our logo on it. </w:t>
      </w:r>
      <w:proofErr w:type="gramStart"/>
      <w:r w:rsidR="00AA4657">
        <w:rPr>
          <w:rFonts w:ascii="Tahoma" w:eastAsia="Times New Roman" w:hAnsi="Tahoma" w:cs="Tahoma"/>
        </w:rPr>
        <w:t>Discussion;</w:t>
      </w:r>
      <w:proofErr w:type="gramEnd"/>
      <w:r w:rsidR="00AA4657">
        <w:rPr>
          <w:rFonts w:ascii="Tahoma" w:eastAsia="Times New Roman" w:hAnsi="Tahoma" w:cs="Tahoma"/>
        </w:rPr>
        <w:t xml:space="preserve"> Andrea noted it is on the proposal. </w:t>
      </w:r>
    </w:p>
    <w:p w14:paraId="439F149E" w14:textId="77777777" w:rsidR="00910918" w:rsidRDefault="00910918" w:rsidP="005816E5">
      <w:pPr>
        <w:spacing w:after="0" w:line="276" w:lineRule="auto"/>
        <w:rPr>
          <w:rFonts w:ascii="Tahoma" w:eastAsia="Times New Roman" w:hAnsi="Tahoma" w:cs="Tahoma"/>
        </w:rPr>
      </w:pPr>
    </w:p>
    <w:p w14:paraId="0502CA63" w14:textId="4E4B9806" w:rsidR="00C15DDB" w:rsidRDefault="00910918" w:rsidP="005816E5">
      <w:pPr>
        <w:spacing w:after="0" w:line="276" w:lineRule="auto"/>
        <w:rPr>
          <w:rFonts w:ascii="Tahoma" w:eastAsia="Times New Roman" w:hAnsi="Tahoma" w:cs="Tahoma"/>
        </w:rPr>
      </w:pPr>
      <w:r w:rsidRPr="00910918">
        <w:rPr>
          <w:rFonts w:ascii="Tahoma" w:eastAsia="Times New Roman" w:hAnsi="Tahoma" w:cs="Tahoma"/>
          <w:u w:val="single"/>
        </w:rPr>
        <w:t>ACTION</w:t>
      </w:r>
      <w:r>
        <w:rPr>
          <w:rFonts w:ascii="Tahoma" w:eastAsia="Times New Roman" w:hAnsi="Tahoma" w:cs="Tahoma"/>
        </w:rPr>
        <w:t xml:space="preserve">: </w:t>
      </w:r>
      <w:r w:rsidR="00AA4657" w:rsidRPr="00910918">
        <w:rPr>
          <w:rFonts w:ascii="Tahoma" w:eastAsia="Times New Roman" w:hAnsi="Tahoma" w:cs="Tahoma"/>
        </w:rPr>
        <w:t>Tom</w:t>
      </w:r>
      <w:r w:rsidR="00AA4657">
        <w:rPr>
          <w:rFonts w:ascii="Tahoma" w:eastAsia="Times New Roman" w:hAnsi="Tahoma" w:cs="Tahoma"/>
        </w:rPr>
        <w:t xml:space="preserve"> moved to approve the $500 grant; Mancil seconded. </w:t>
      </w:r>
      <w:r>
        <w:rPr>
          <w:rFonts w:ascii="Tahoma" w:eastAsia="Times New Roman" w:hAnsi="Tahoma" w:cs="Tahoma"/>
        </w:rPr>
        <w:t>Motion passed unanimously</w:t>
      </w:r>
      <w:r w:rsidR="00AA4657">
        <w:rPr>
          <w:rFonts w:ascii="Tahoma" w:eastAsia="Times New Roman" w:hAnsi="Tahoma" w:cs="Tahoma"/>
        </w:rPr>
        <w:t>.</w:t>
      </w:r>
    </w:p>
    <w:p w14:paraId="1A407BAE" w14:textId="77777777" w:rsidR="00AA4657" w:rsidRDefault="00AA4657" w:rsidP="005816E5">
      <w:pPr>
        <w:spacing w:after="0" w:line="276" w:lineRule="auto"/>
        <w:rPr>
          <w:rFonts w:ascii="Tahoma" w:eastAsia="Times New Roman" w:hAnsi="Tahoma" w:cs="Tahoma"/>
        </w:rPr>
      </w:pPr>
    </w:p>
    <w:p w14:paraId="05561330" w14:textId="614DE97A" w:rsidR="00A52EA7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8. New Business</w:t>
      </w:r>
    </w:p>
    <w:p w14:paraId="43CC8CB5" w14:textId="39FDE96D" w:rsidR="00AF78B2" w:rsidRDefault="00916FBC" w:rsidP="00AF78B2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</w:t>
      </w:r>
      <w:r w:rsidR="005D1D84">
        <w:rPr>
          <w:rFonts w:ascii="Tahoma" w:eastAsia="Times New Roman" w:hAnsi="Tahoma" w:cs="Tahoma"/>
        </w:rPr>
        <w:t xml:space="preserve">A. </w:t>
      </w:r>
      <w:proofErr w:type="spellStart"/>
      <w:r w:rsidR="00575EC8">
        <w:rPr>
          <w:rFonts w:ascii="Tahoma" w:eastAsia="Times New Roman" w:hAnsi="Tahoma" w:cs="Tahoma"/>
        </w:rPr>
        <w:t>Birdwalk</w:t>
      </w:r>
      <w:proofErr w:type="spellEnd"/>
      <w:r w:rsidR="00AF78B2">
        <w:rPr>
          <w:rFonts w:ascii="Tahoma" w:eastAsia="Times New Roman" w:hAnsi="Tahoma" w:cs="Tahoma"/>
        </w:rPr>
        <w:t>.</w:t>
      </w:r>
      <w:r w:rsidR="00AA4657">
        <w:rPr>
          <w:rFonts w:ascii="Tahoma" w:eastAsia="Times New Roman" w:hAnsi="Tahoma" w:cs="Tahoma"/>
        </w:rPr>
        <w:t xml:space="preserve"> Donna reported LWC is suggesting a </w:t>
      </w:r>
      <w:proofErr w:type="spellStart"/>
      <w:r w:rsidR="00AA4657">
        <w:rPr>
          <w:rFonts w:ascii="Tahoma" w:eastAsia="Times New Roman" w:hAnsi="Tahoma" w:cs="Tahoma"/>
        </w:rPr>
        <w:t>birdwalk</w:t>
      </w:r>
      <w:proofErr w:type="spellEnd"/>
      <w:r w:rsidR="00AA4657">
        <w:rPr>
          <w:rFonts w:ascii="Tahoma" w:eastAsia="Times New Roman" w:hAnsi="Tahoma" w:cs="Tahoma"/>
        </w:rPr>
        <w:t xml:space="preserve"> along the creek; she was approached by Suzanne Teller of LWC about doing something together. </w:t>
      </w:r>
      <w:r w:rsidR="001F355F">
        <w:rPr>
          <w:rFonts w:ascii="Tahoma" w:eastAsia="Times New Roman" w:hAnsi="Tahoma" w:cs="Tahoma"/>
        </w:rPr>
        <w:t xml:space="preserve">Looking at 2 events; one walk in fall </w:t>
      </w:r>
      <w:r w:rsidR="00910918">
        <w:rPr>
          <w:rFonts w:ascii="Tahoma" w:eastAsia="Times New Roman" w:hAnsi="Tahoma" w:cs="Tahoma"/>
        </w:rPr>
        <w:t xml:space="preserve">and </w:t>
      </w:r>
      <w:r w:rsidR="001F355F">
        <w:rPr>
          <w:rFonts w:ascii="Tahoma" w:eastAsia="Times New Roman" w:hAnsi="Tahoma" w:cs="Tahoma"/>
        </w:rPr>
        <w:t xml:space="preserve">another in </w:t>
      </w:r>
      <w:r w:rsidR="00910918">
        <w:rPr>
          <w:rFonts w:ascii="Tahoma" w:eastAsia="Times New Roman" w:hAnsi="Tahoma" w:cs="Tahoma"/>
        </w:rPr>
        <w:t xml:space="preserve">the </w:t>
      </w:r>
      <w:r w:rsidR="001F355F">
        <w:rPr>
          <w:rFonts w:ascii="Tahoma" w:eastAsia="Times New Roman" w:hAnsi="Tahoma" w:cs="Tahoma"/>
        </w:rPr>
        <w:t xml:space="preserve">spring. Cost </w:t>
      </w:r>
      <w:proofErr w:type="gramStart"/>
      <w:r w:rsidR="001F355F">
        <w:rPr>
          <w:rFonts w:ascii="Tahoma" w:eastAsia="Times New Roman" w:hAnsi="Tahoma" w:cs="Tahoma"/>
        </w:rPr>
        <w:t>estimate</w:t>
      </w:r>
      <w:proofErr w:type="gramEnd"/>
      <w:r w:rsidR="001F355F">
        <w:rPr>
          <w:rFonts w:ascii="Tahoma" w:eastAsia="Times New Roman" w:hAnsi="Tahoma" w:cs="Tahoma"/>
        </w:rPr>
        <w:t xml:space="preserve"> up to $400. Discussion. Questions: where </w:t>
      </w:r>
      <w:proofErr w:type="gramStart"/>
      <w:r w:rsidR="001F355F">
        <w:rPr>
          <w:rFonts w:ascii="Tahoma" w:eastAsia="Times New Roman" w:hAnsi="Tahoma" w:cs="Tahoma"/>
        </w:rPr>
        <w:t xml:space="preserve">would </w:t>
      </w:r>
      <w:r w:rsidR="00910918">
        <w:rPr>
          <w:rFonts w:ascii="Tahoma" w:eastAsia="Times New Roman" w:hAnsi="Tahoma" w:cs="Tahoma"/>
        </w:rPr>
        <w:t>they</w:t>
      </w:r>
      <w:proofErr w:type="gramEnd"/>
      <w:r w:rsidR="00910918">
        <w:rPr>
          <w:rFonts w:ascii="Tahoma" w:eastAsia="Times New Roman" w:hAnsi="Tahoma" w:cs="Tahoma"/>
        </w:rPr>
        <w:t xml:space="preserve"> </w:t>
      </w:r>
      <w:r w:rsidR="001F355F">
        <w:rPr>
          <w:rFonts w:ascii="Tahoma" w:eastAsia="Times New Roman" w:hAnsi="Tahoma" w:cs="Tahoma"/>
        </w:rPr>
        <w:t>hold</w:t>
      </w:r>
      <w:r w:rsidR="00910918">
        <w:rPr>
          <w:rFonts w:ascii="Tahoma" w:eastAsia="Times New Roman" w:hAnsi="Tahoma" w:cs="Tahoma"/>
        </w:rPr>
        <w:t xml:space="preserve"> it</w:t>
      </w:r>
      <w:r w:rsidR="001F355F">
        <w:rPr>
          <w:rFonts w:ascii="Tahoma" w:eastAsia="Times New Roman" w:hAnsi="Tahoma" w:cs="Tahoma"/>
        </w:rPr>
        <w:t xml:space="preserve">; timing; </w:t>
      </w:r>
      <w:r w:rsidR="00910918">
        <w:rPr>
          <w:rFonts w:ascii="Tahoma" w:eastAsia="Times New Roman" w:hAnsi="Tahoma" w:cs="Tahoma"/>
        </w:rPr>
        <w:t xml:space="preserve">and is it </w:t>
      </w:r>
      <w:r w:rsidR="001F355F">
        <w:rPr>
          <w:rFonts w:ascii="Tahoma" w:eastAsia="Times New Roman" w:hAnsi="Tahoma" w:cs="Tahoma"/>
        </w:rPr>
        <w:t xml:space="preserve">within our mission. </w:t>
      </w:r>
      <w:r w:rsidR="0092066F">
        <w:rPr>
          <w:rFonts w:ascii="Tahoma" w:eastAsia="Times New Roman" w:hAnsi="Tahoma" w:cs="Tahoma"/>
        </w:rPr>
        <w:t xml:space="preserve">Dan suggested September would be too soon, spring would be better. </w:t>
      </w:r>
      <w:proofErr w:type="gramStart"/>
      <w:r w:rsidR="0092066F">
        <w:rPr>
          <w:rFonts w:ascii="Tahoma" w:eastAsia="Times New Roman" w:hAnsi="Tahoma" w:cs="Tahoma"/>
        </w:rPr>
        <w:t>Also</w:t>
      </w:r>
      <w:proofErr w:type="gramEnd"/>
      <w:r w:rsidR="0092066F">
        <w:rPr>
          <w:rFonts w:ascii="Tahoma" w:eastAsia="Times New Roman" w:hAnsi="Tahoma" w:cs="Tahoma"/>
        </w:rPr>
        <w:t xml:space="preserve"> that would like Hispanic outreach,</w:t>
      </w:r>
      <w:r w:rsidR="00910918">
        <w:rPr>
          <w:rFonts w:ascii="Tahoma" w:eastAsia="Times New Roman" w:hAnsi="Tahoma" w:cs="Tahoma"/>
        </w:rPr>
        <w:t xml:space="preserve"> have it</w:t>
      </w:r>
      <w:r w:rsidR="0092066F">
        <w:rPr>
          <w:rFonts w:ascii="Tahoma" w:eastAsia="Times New Roman" w:hAnsi="Tahoma" w:cs="Tahoma"/>
        </w:rPr>
        <w:t xml:space="preserve"> bilingual. Mancil suggested this would be education/outreach. </w:t>
      </w:r>
      <w:proofErr w:type="gramStart"/>
      <w:r w:rsidR="0092066F">
        <w:rPr>
          <w:rFonts w:ascii="Tahoma" w:eastAsia="Times New Roman" w:hAnsi="Tahoma" w:cs="Tahoma"/>
        </w:rPr>
        <w:t>Discussion;</w:t>
      </w:r>
      <w:proofErr w:type="gramEnd"/>
      <w:r w:rsidR="0092066F">
        <w:rPr>
          <w:rFonts w:ascii="Tahoma" w:eastAsia="Times New Roman" w:hAnsi="Tahoma" w:cs="Tahoma"/>
        </w:rPr>
        <w:t xml:space="preserve"> Tom will be </w:t>
      </w:r>
      <w:r w:rsidR="00910918">
        <w:rPr>
          <w:rFonts w:ascii="Tahoma" w:eastAsia="Times New Roman" w:hAnsi="Tahoma" w:cs="Tahoma"/>
        </w:rPr>
        <w:t xml:space="preserve">the </w:t>
      </w:r>
      <w:r w:rsidR="0092066F">
        <w:rPr>
          <w:rFonts w:ascii="Tahoma" w:eastAsia="Times New Roman" w:hAnsi="Tahoma" w:cs="Tahoma"/>
        </w:rPr>
        <w:t xml:space="preserve">point person. </w:t>
      </w:r>
    </w:p>
    <w:p w14:paraId="5CAD9CE4" w14:textId="6EC5E214" w:rsidR="00575EC8" w:rsidRDefault="00575EC8" w:rsidP="00575EC8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B. SDAO Request – Legislative Advocacy</w:t>
      </w:r>
      <w:r w:rsidR="0092066F">
        <w:rPr>
          <w:rFonts w:ascii="Tahoma" w:eastAsia="Times New Roman" w:hAnsi="Tahoma" w:cs="Tahoma"/>
        </w:rPr>
        <w:t xml:space="preserve">. Dan – the American Rescue Plan gave funding to counties and cities, none to special districts, due to lack of contact w/legislators (not knowing funds would be wanted/needed). SDAO would like to have advocacy program for districts and is asking for approval of resolution. A model policy/resolution was provided and included in agenda packet. </w:t>
      </w:r>
      <w:r w:rsidR="00FB5C1A">
        <w:rPr>
          <w:rFonts w:ascii="Tahoma" w:eastAsia="Times New Roman" w:hAnsi="Tahoma" w:cs="Tahoma"/>
        </w:rPr>
        <w:t xml:space="preserve">Dan would like board to review; this would relinquish some decision making from board as </w:t>
      </w:r>
      <w:proofErr w:type="gramStart"/>
      <w:r w:rsidR="00FB5C1A">
        <w:rPr>
          <w:rFonts w:ascii="Tahoma" w:eastAsia="Times New Roman" w:hAnsi="Tahoma" w:cs="Tahoma"/>
        </w:rPr>
        <w:t>whole, and</w:t>
      </w:r>
      <w:proofErr w:type="gramEnd"/>
      <w:r w:rsidR="00FB5C1A">
        <w:rPr>
          <w:rFonts w:ascii="Tahoma" w:eastAsia="Times New Roman" w:hAnsi="Tahoma" w:cs="Tahoma"/>
        </w:rPr>
        <w:t xml:space="preserve"> give to single designated person. Discussion. Board will review and discuss at next meeting.</w:t>
      </w:r>
    </w:p>
    <w:p w14:paraId="387EFE0C" w14:textId="77777777" w:rsidR="00647C65" w:rsidRPr="00AF78B2" w:rsidRDefault="00647C65" w:rsidP="00575EC8">
      <w:pPr>
        <w:spacing w:after="0" w:line="276" w:lineRule="auto"/>
        <w:rPr>
          <w:rFonts w:ascii="Tahoma" w:eastAsia="Times New Roman" w:hAnsi="Tahoma" w:cs="Tahoma"/>
        </w:rPr>
      </w:pPr>
    </w:p>
    <w:p w14:paraId="4CDDE4D5" w14:textId="61558A61" w:rsidR="00F13462" w:rsidRPr="00340CB8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9. Miscellaneous Business/Information Items</w:t>
      </w:r>
    </w:p>
    <w:p w14:paraId="0D9B8158" w14:textId="36A0CDB7" w:rsidR="002A3E63" w:rsidRPr="002A3E63" w:rsidRDefault="00F13462" w:rsidP="002A3E63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    A. Correspondenc</w:t>
      </w:r>
      <w:r w:rsidR="008E692D">
        <w:rPr>
          <w:rFonts w:ascii="Tahoma" w:eastAsia="Times New Roman" w:hAnsi="Tahoma" w:cs="Tahoma"/>
        </w:rPr>
        <w:t>e</w:t>
      </w:r>
      <w:r w:rsidR="00647C65">
        <w:rPr>
          <w:rFonts w:ascii="Tahoma" w:eastAsia="Times New Roman" w:hAnsi="Tahoma" w:cs="Tahoma"/>
        </w:rPr>
        <w:t xml:space="preserve">. No </w:t>
      </w:r>
      <w:proofErr w:type="gramStart"/>
      <w:r w:rsidR="00647C65">
        <w:rPr>
          <w:rFonts w:ascii="Tahoma" w:eastAsia="Times New Roman" w:hAnsi="Tahoma" w:cs="Tahoma"/>
        </w:rPr>
        <w:t>report;</w:t>
      </w:r>
      <w:proofErr w:type="gramEnd"/>
      <w:r w:rsidR="00647C65">
        <w:rPr>
          <w:rFonts w:ascii="Tahoma" w:eastAsia="Times New Roman" w:hAnsi="Tahoma" w:cs="Tahoma"/>
        </w:rPr>
        <w:t xml:space="preserve"> she will email board if there is action required.</w:t>
      </w:r>
    </w:p>
    <w:p w14:paraId="654B6039" w14:textId="23A0B651" w:rsidR="00F13462" w:rsidRDefault="00F13462" w:rsidP="002A3E63">
      <w:pPr>
        <w:spacing w:after="0" w:line="276" w:lineRule="auto"/>
        <w:rPr>
          <w:rFonts w:ascii="Tahoma" w:eastAsia="Times New Roman" w:hAnsi="Tahoma" w:cs="Tahoma"/>
        </w:rPr>
      </w:pPr>
      <w:r w:rsidRPr="002A3E63">
        <w:rPr>
          <w:rFonts w:ascii="Tahoma" w:eastAsia="Times New Roman" w:hAnsi="Tahoma" w:cs="Tahoma"/>
        </w:rPr>
        <w:t>    B. Task Log</w:t>
      </w:r>
      <w:r w:rsidR="00647C65">
        <w:rPr>
          <w:rFonts w:ascii="Tahoma" w:eastAsia="Times New Roman" w:hAnsi="Tahoma" w:cs="Tahoma"/>
        </w:rPr>
        <w:t xml:space="preserve">. Karin will update </w:t>
      </w:r>
      <w:r w:rsidR="00910918">
        <w:rPr>
          <w:rFonts w:ascii="Tahoma" w:eastAsia="Times New Roman" w:hAnsi="Tahoma" w:cs="Tahoma"/>
        </w:rPr>
        <w:t xml:space="preserve">it </w:t>
      </w:r>
      <w:r w:rsidR="00647C65">
        <w:rPr>
          <w:rFonts w:ascii="Tahoma" w:eastAsia="Times New Roman" w:hAnsi="Tahoma" w:cs="Tahoma"/>
        </w:rPr>
        <w:t>and have</w:t>
      </w:r>
      <w:r w:rsidR="00910918">
        <w:rPr>
          <w:rFonts w:ascii="Tahoma" w:eastAsia="Times New Roman" w:hAnsi="Tahoma" w:cs="Tahoma"/>
        </w:rPr>
        <w:t xml:space="preserve"> it</w:t>
      </w:r>
      <w:r w:rsidR="00647C65">
        <w:rPr>
          <w:rFonts w:ascii="Tahoma" w:eastAsia="Times New Roman" w:hAnsi="Tahoma" w:cs="Tahoma"/>
        </w:rPr>
        <w:t xml:space="preserve"> in </w:t>
      </w:r>
      <w:r w:rsidR="00910918">
        <w:rPr>
          <w:rFonts w:ascii="Tahoma" w:eastAsia="Times New Roman" w:hAnsi="Tahoma" w:cs="Tahoma"/>
        </w:rPr>
        <w:t xml:space="preserve">the </w:t>
      </w:r>
      <w:r w:rsidR="00647C65">
        <w:rPr>
          <w:rFonts w:ascii="Tahoma" w:eastAsia="Times New Roman" w:hAnsi="Tahoma" w:cs="Tahoma"/>
        </w:rPr>
        <w:t>next packet.</w:t>
      </w:r>
    </w:p>
    <w:p w14:paraId="50C32374" w14:textId="5C974201" w:rsidR="00647C65" w:rsidRDefault="00647C65" w:rsidP="002A3E63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C. Mancil has a key to </w:t>
      </w:r>
      <w:r w:rsidR="00910918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 xml:space="preserve">storage unit. </w:t>
      </w:r>
      <w:proofErr w:type="gramStart"/>
      <w:r>
        <w:rPr>
          <w:rFonts w:ascii="Tahoma" w:eastAsia="Times New Roman" w:hAnsi="Tahoma" w:cs="Tahoma"/>
        </w:rPr>
        <w:t>Discussion;</w:t>
      </w:r>
      <w:proofErr w:type="gramEnd"/>
      <w:r>
        <w:rPr>
          <w:rFonts w:ascii="Tahoma" w:eastAsia="Times New Roman" w:hAnsi="Tahoma" w:cs="Tahoma"/>
        </w:rPr>
        <w:t xml:space="preserve"> he will keep</w:t>
      </w:r>
      <w:r w:rsidR="00910918">
        <w:rPr>
          <w:rFonts w:ascii="Tahoma" w:eastAsia="Times New Roman" w:hAnsi="Tahoma" w:cs="Tahoma"/>
        </w:rPr>
        <w:t xml:space="preserve"> it</w:t>
      </w:r>
      <w:r>
        <w:rPr>
          <w:rFonts w:ascii="Tahoma" w:eastAsia="Times New Roman" w:hAnsi="Tahoma" w:cs="Tahoma"/>
        </w:rPr>
        <w:t>.</w:t>
      </w:r>
    </w:p>
    <w:p w14:paraId="026AB672" w14:textId="7A113815" w:rsidR="00647C65" w:rsidRDefault="00647C65" w:rsidP="002A3E63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D. Tom suggested</w:t>
      </w:r>
      <w:r w:rsidR="00910918">
        <w:rPr>
          <w:rFonts w:ascii="Tahoma" w:eastAsia="Times New Roman" w:hAnsi="Tahoma" w:cs="Tahoma"/>
        </w:rPr>
        <w:t xml:space="preserve"> considering an</w:t>
      </w:r>
      <w:r>
        <w:rPr>
          <w:rFonts w:ascii="Tahoma" w:eastAsia="Times New Roman" w:hAnsi="Tahoma" w:cs="Tahoma"/>
        </w:rPr>
        <w:t xml:space="preserve"> ‘associate director’. </w:t>
      </w:r>
      <w:r w:rsidR="00910918">
        <w:rPr>
          <w:rFonts w:ascii="Tahoma" w:eastAsia="Times New Roman" w:hAnsi="Tahoma" w:cs="Tahoma"/>
        </w:rPr>
        <w:t>This would be a</w:t>
      </w:r>
      <w:r>
        <w:rPr>
          <w:rFonts w:ascii="Tahoma" w:eastAsia="Times New Roman" w:hAnsi="Tahoma" w:cs="Tahoma"/>
        </w:rPr>
        <w:t xml:space="preserve"> non-voting director; considered </w:t>
      </w:r>
      <w:r w:rsidR="00910918">
        <w:rPr>
          <w:rFonts w:ascii="Tahoma" w:eastAsia="Times New Roman" w:hAnsi="Tahoma" w:cs="Tahoma"/>
        </w:rPr>
        <w:t xml:space="preserve">a </w:t>
      </w:r>
      <w:r>
        <w:rPr>
          <w:rFonts w:ascii="Tahoma" w:eastAsia="Times New Roman" w:hAnsi="Tahoma" w:cs="Tahoma"/>
        </w:rPr>
        <w:t xml:space="preserve">director for insurance purposes – outreach work, etc. and explained how it worked at another district. He will bring more information to a future meeting.  </w:t>
      </w:r>
    </w:p>
    <w:p w14:paraId="374C9FFB" w14:textId="77777777" w:rsidR="00647C65" w:rsidRPr="002A3E63" w:rsidRDefault="00647C65" w:rsidP="002A3E63">
      <w:pPr>
        <w:spacing w:after="0" w:line="276" w:lineRule="auto"/>
        <w:rPr>
          <w:rFonts w:ascii="Tahoma" w:eastAsia="Times New Roman" w:hAnsi="Tahoma" w:cs="Tahoma"/>
        </w:rPr>
      </w:pPr>
    </w:p>
    <w:p w14:paraId="720024A0" w14:textId="1E61DBDB" w:rsidR="003E7A80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10. Adjourn</w:t>
      </w:r>
      <w:r w:rsidR="003E7A80">
        <w:rPr>
          <w:rFonts w:ascii="Tahoma" w:eastAsia="Times New Roman" w:hAnsi="Tahoma" w:cs="Tahoma"/>
        </w:rPr>
        <w:t xml:space="preserve">. With no further business, </w:t>
      </w:r>
      <w:r w:rsidR="00910918">
        <w:rPr>
          <w:rFonts w:ascii="Tahoma" w:eastAsia="Times New Roman" w:hAnsi="Tahoma" w:cs="Tahoma"/>
        </w:rPr>
        <w:t>T</w:t>
      </w:r>
      <w:r w:rsidR="003E7A80">
        <w:rPr>
          <w:rFonts w:ascii="Tahoma" w:eastAsia="Times New Roman" w:hAnsi="Tahoma" w:cs="Tahoma"/>
        </w:rPr>
        <w:t xml:space="preserve">om moved to adjourn; Mancil seconded. </w:t>
      </w:r>
      <w:r w:rsidR="00910918">
        <w:rPr>
          <w:rFonts w:ascii="Tahoma" w:eastAsia="Times New Roman" w:hAnsi="Tahoma" w:cs="Tahoma"/>
        </w:rPr>
        <w:t>Motion a</w:t>
      </w:r>
      <w:r w:rsidR="003E7A80">
        <w:rPr>
          <w:rFonts w:ascii="Tahoma" w:eastAsia="Times New Roman" w:hAnsi="Tahoma" w:cs="Tahoma"/>
        </w:rPr>
        <w:t>pproved unan</w:t>
      </w:r>
      <w:r w:rsidR="00910918">
        <w:rPr>
          <w:rFonts w:ascii="Tahoma" w:eastAsia="Times New Roman" w:hAnsi="Tahoma" w:cs="Tahoma"/>
        </w:rPr>
        <w:t>imously</w:t>
      </w:r>
      <w:r w:rsidR="003E7A80">
        <w:rPr>
          <w:rFonts w:ascii="Tahoma" w:eastAsia="Times New Roman" w:hAnsi="Tahoma" w:cs="Tahoma"/>
        </w:rPr>
        <w:t>.</w:t>
      </w:r>
    </w:p>
    <w:p w14:paraId="7667F5F8" w14:textId="0D5414D2" w:rsidR="003E7A80" w:rsidRDefault="003E7A80" w:rsidP="008E692D">
      <w:pPr>
        <w:spacing w:after="0" w:line="276" w:lineRule="auto"/>
        <w:rPr>
          <w:rFonts w:ascii="Tahoma" w:eastAsia="Times New Roman" w:hAnsi="Tahoma" w:cs="Tahoma"/>
        </w:rPr>
      </w:pPr>
    </w:p>
    <w:p w14:paraId="6DAF7B27" w14:textId="74FDA2AA" w:rsidR="003E7A80" w:rsidRDefault="00910918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Meeting adjourned </w:t>
      </w:r>
      <w:r w:rsidR="003E7A80">
        <w:rPr>
          <w:rFonts w:ascii="Tahoma" w:eastAsia="Times New Roman" w:hAnsi="Tahoma" w:cs="Tahoma"/>
        </w:rPr>
        <w:t>8:35 am</w:t>
      </w:r>
      <w:r>
        <w:rPr>
          <w:rFonts w:ascii="Tahoma" w:eastAsia="Times New Roman" w:hAnsi="Tahoma" w:cs="Tahoma"/>
        </w:rPr>
        <w:t>.</w:t>
      </w:r>
    </w:p>
    <w:p w14:paraId="41565B01" w14:textId="28EE09F6" w:rsidR="00910918" w:rsidRDefault="00910918" w:rsidP="008E692D">
      <w:pPr>
        <w:spacing w:after="0" w:line="276" w:lineRule="auto"/>
        <w:rPr>
          <w:rFonts w:ascii="Tahoma" w:eastAsia="Times New Roman" w:hAnsi="Tahoma" w:cs="Tahoma"/>
        </w:rPr>
      </w:pPr>
    </w:p>
    <w:p w14:paraId="4F00D89D" w14:textId="5F402300" w:rsidR="00910918" w:rsidRDefault="00910918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Karin Johnson, Clerk</w:t>
      </w:r>
    </w:p>
    <w:p w14:paraId="732B0459" w14:textId="77777777" w:rsidR="003E7A80" w:rsidRDefault="003E7A80" w:rsidP="008E692D">
      <w:pPr>
        <w:spacing w:after="0" w:line="276" w:lineRule="auto"/>
        <w:rPr>
          <w:rFonts w:ascii="Tahoma" w:eastAsia="Times New Roman" w:hAnsi="Tahoma" w:cs="Tahoma"/>
        </w:rPr>
      </w:pPr>
    </w:p>
    <w:p w14:paraId="2BA1C01E" w14:textId="77540CBF" w:rsidR="00A95128" w:rsidRDefault="00A95128" w:rsidP="00BF14CA">
      <w:pPr>
        <w:spacing w:after="0" w:line="276" w:lineRule="auto"/>
        <w:rPr>
          <w:rFonts w:ascii="Tahoma" w:eastAsia="Times New Roman" w:hAnsi="Tahoma" w:cs="Tahoma"/>
        </w:rPr>
      </w:pPr>
    </w:p>
    <w:p w14:paraId="6E79F106" w14:textId="4DB6A8D5" w:rsidR="00A95128" w:rsidRDefault="00E6685B" w:rsidP="00E6685B">
      <w:pPr>
        <w:spacing w:after="0" w:line="276" w:lineRule="auto"/>
        <w:jc w:val="righ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Minutes approved: 10/06/2022</w:t>
      </w:r>
    </w:p>
    <w:sectPr w:rsidR="00A95128" w:rsidSect="00EB1B58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A532" w14:textId="77777777" w:rsidR="00910918" w:rsidRDefault="00910918" w:rsidP="00910918">
      <w:pPr>
        <w:spacing w:after="0" w:line="240" w:lineRule="auto"/>
      </w:pPr>
      <w:r>
        <w:separator/>
      </w:r>
    </w:p>
  </w:endnote>
  <w:endnote w:type="continuationSeparator" w:id="0">
    <w:p w14:paraId="409DFD8F" w14:textId="77777777" w:rsidR="00910918" w:rsidRDefault="00910918" w:rsidP="0091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004997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92705CD" w14:textId="6326467E" w:rsidR="00910918" w:rsidRDefault="0091091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/ ACWCD Minutes / 09-01-2022</w:t>
            </w:r>
          </w:p>
        </w:sdtContent>
      </w:sdt>
    </w:sdtContent>
  </w:sdt>
  <w:p w14:paraId="05367191" w14:textId="77777777" w:rsidR="00910918" w:rsidRDefault="0091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E8F0" w14:textId="77777777" w:rsidR="00910918" w:rsidRDefault="00910918" w:rsidP="00910918">
      <w:pPr>
        <w:spacing w:after="0" w:line="240" w:lineRule="auto"/>
      </w:pPr>
      <w:r>
        <w:separator/>
      </w:r>
    </w:p>
  </w:footnote>
  <w:footnote w:type="continuationSeparator" w:id="0">
    <w:p w14:paraId="3038D43D" w14:textId="77777777" w:rsidR="00910918" w:rsidRDefault="00910918" w:rsidP="00910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328"/>
    <w:multiLevelType w:val="hybridMultilevel"/>
    <w:tmpl w:val="7FB6D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A32FE"/>
    <w:multiLevelType w:val="hybridMultilevel"/>
    <w:tmpl w:val="E7D43CFC"/>
    <w:lvl w:ilvl="0" w:tplc="33721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9035D4"/>
    <w:multiLevelType w:val="hybridMultilevel"/>
    <w:tmpl w:val="AC827784"/>
    <w:lvl w:ilvl="0" w:tplc="BC42E004">
      <w:start w:val="1"/>
      <w:numFmt w:val="lowerRoman"/>
      <w:lvlText w:val="%1.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55474636"/>
    <w:multiLevelType w:val="hybridMultilevel"/>
    <w:tmpl w:val="D0D2A13C"/>
    <w:lvl w:ilvl="0" w:tplc="25DA946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070435"/>
    <w:multiLevelType w:val="hybridMultilevel"/>
    <w:tmpl w:val="47364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32E1B"/>
    <w:multiLevelType w:val="hybridMultilevel"/>
    <w:tmpl w:val="90F808A0"/>
    <w:lvl w:ilvl="0" w:tplc="F87AF63A">
      <w:start w:val="1"/>
      <w:numFmt w:val="lowerLetter"/>
      <w:lvlText w:val="%1."/>
      <w:lvlJc w:val="left"/>
      <w:pPr>
        <w:ind w:left="9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35" w:hanging="360"/>
      </w:pPr>
    </w:lvl>
    <w:lvl w:ilvl="2" w:tplc="0409001B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165710584">
    <w:abstractNumId w:val="3"/>
  </w:num>
  <w:num w:numId="2" w16cid:durableId="62066332">
    <w:abstractNumId w:val="1"/>
  </w:num>
  <w:num w:numId="3" w16cid:durableId="1162504840">
    <w:abstractNumId w:val="5"/>
  </w:num>
  <w:num w:numId="4" w16cid:durableId="1814060397">
    <w:abstractNumId w:val="2"/>
  </w:num>
  <w:num w:numId="5" w16cid:durableId="1549686246">
    <w:abstractNumId w:val="0"/>
  </w:num>
  <w:num w:numId="6" w16cid:durableId="1072892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62"/>
    <w:rsid w:val="0002437F"/>
    <w:rsid w:val="0003631F"/>
    <w:rsid w:val="000419F5"/>
    <w:rsid w:val="00054B64"/>
    <w:rsid w:val="0007503D"/>
    <w:rsid w:val="00075E06"/>
    <w:rsid w:val="000975FC"/>
    <w:rsid w:val="000F29DA"/>
    <w:rsid w:val="00120E8F"/>
    <w:rsid w:val="00132DFF"/>
    <w:rsid w:val="00152A6F"/>
    <w:rsid w:val="001C7D48"/>
    <w:rsid w:val="001F355F"/>
    <w:rsid w:val="00220C64"/>
    <w:rsid w:val="00227512"/>
    <w:rsid w:val="002315FD"/>
    <w:rsid w:val="00235C3D"/>
    <w:rsid w:val="0024283A"/>
    <w:rsid w:val="00247800"/>
    <w:rsid w:val="00251C05"/>
    <w:rsid w:val="002864F7"/>
    <w:rsid w:val="002A3C59"/>
    <w:rsid w:val="002A3E63"/>
    <w:rsid w:val="002E10F0"/>
    <w:rsid w:val="002E623D"/>
    <w:rsid w:val="0031576E"/>
    <w:rsid w:val="00340CB8"/>
    <w:rsid w:val="0034391C"/>
    <w:rsid w:val="003B3F55"/>
    <w:rsid w:val="003C19BB"/>
    <w:rsid w:val="003D5F00"/>
    <w:rsid w:val="003E5B95"/>
    <w:rsid w:val="003E7A80"/>
    <w:rsid w:val="003F6B2A"/>
    <w:rsid w:val="004210F4"/>
    <w:rsid w:val="004657B0"/>
    <w:rsid w:val="004755A7"/>
    <w:rsid w:val="004B2375"/>
    <w:rsid w:val="004E1F2C"/>
    <w:rsid w:val="004E682D"/>
    <w:rsid w:val="004F7BA7"/>
    <w:rsid w:val="00536BC7"/>
    <w:rsid w:val="00543E06"/>
    <w:rsid w:val="00575EC8"/>
    <w:rsid w:val="005816E5"/>
    <w:rsid w:val="00585CF8"/>
    <w:rsid w:val="005A6B9C"/>
    <w:rsid w:val="005B221B"/>
    <w:rsid w:val="005B74E4"/>
    <w:rsid w:val="005D1D84"/>
    <w:rsid w:val="005E3052"/>
    <w:rsid w:val="0060349A"/>
    <w:rsid w:val="006261A8"/>
    <w:rsid w:val="0063362E"/>
    <w:rsid w:val="00647B4A"/>
    <w:rsid w:val="00647C65"/>
    <w:rsid w:val="00651F60"/>
    <w:rsid w:val="0067278E"/>
    <w:rsid w:val="00675E26"/>
    <w:rsid w:val="006775B6"/>
    <w:rsid w:val="00685D51"/>
    <w:rsid w:val="006917D6"/>
    <w:rsid w:val="00697DBF"/>
    <w:rsid w:val="006F0AD2"/>
    <w:rsid w:val="00705340"/>
    <w:rsid w:val="007333A9"/>
    <w:rsid w:val="00750F21"/>
    <w:rsid w:val="007578C7"/>
    <w:rsid w:val="007709CD"/>
    <w:rsid w:val="00772594"/>
    <w:rsid w:val="00781382"/>
    <w:rsid w:val="007B1885"/>
    <w:rsid w:val="007F3891"/>
    <w:rsid w:val="0081759C"/>
    <w:rsid w:val="0083103C"/>
    <w:rsid w:val="00832A36"/>
    <w:rsid w:val="00842C8F"/>
    <w:rsid w:val="008533E8"/>
    <w:rsid w:val="008A5AFA"/>
    <w:rsid w:val="008B151F"/>
    <w:rsid w:val="008D79A0"/>
    <w:rsid w:val="008E692D"/>
    <w:rsid w:val="00910918"/>
    <w:rsid w:val="00916FBC"/>
    <w:rsid w:val="0092066F"/>
    <w:rsid w:val="00927720"/>
    <w:rsid w:val="009508AA"/>
    <w:rsid w:val="00970033"/>
    <w:rsid w:val="00A022C6"/>
    <w:rsid w:val="00A14587"/>
    <w:rsid w:val="00A52EA7"/>
    <w:rsid w:val="00A63AE9"/>
    <w:rsid w:val="00A95128"/>
    <w:rsid w:val="00A953E0"/>
    <w:rsid w:val="00AA4657"/>
    <w:rsid w:val="00AC29FD"/>
    <w:rsid w:val="00AE7A2A"/>
    <w:rsid w:val="00AF78B2"/>
    <w:rsid w:val="00B33FB4"/>
    <w:rsid w:val="00B406E7"/>
    <w:rsid w:val="00B522E0"/>
    <w:rsid w:val="00B55558"/>
    <w:rsid w:val="00BA00EC"/>
    <w:rsid w:val="00BA66C7"/>
    <w:rsid w:val="00BE5443"/>
    <w:rsid w:val="00BF14CA"/>
    <w:rsid w:val="00C15DDB"/>
    <w:rsid w:val="00C312CE"/>
    <w:rsid w:val="00C7491F"/>
    <w:rsid w:val="00CB48C2"/>
    <w:rsid w:val="00CB6A58"/>
    <w:rsid w:val="00CE520E"/>
    <w:rsid w:val="00D059A3"/>
    <w:rsid w:val="00D10286"/>
    <w:rsid w:val="00D309CA"/>
    <w:rsid w:val="00D34D57"/>
    <w:rsid w:val="00D56535"/>
    <w:rsid w:val="00D60D81"/>
    <w:rsid w:val="00D85A66"/>
    <w:rsid w:val="00DA5505"/>
    <w:rsid w:val="00DB2BF3"/>
    <w:rsid w:val="00E453FE"/>
    <w:rsid w:val="00E52ACF"/>
    <w:rsid w:val="00E6685B"/>
    <w:rsid w:val="00E77B23"/>
    <w:rsid w:val="00E854CC"/>
    <w:rsid w:val="00EA32E6"/>
    <w:rsid w:val="00EB05D4"/>
    <w:rsid w:val="00EB1B58"/>
    <w:rsid w:val="00EB2849"/>
    <w:rsid w:val="00ED7A99"/>
    <w:rsid w:val="00F008F8"/>
    <w:rsid w:val="00F050FF"/>
    <w:rsid w:val="00F13462"/>
    <w:rsid w:val="00F90DC6"/>
    <w:rsid w:val="00F91128"/>
    <w:rsid w:val="00FB5C1A"/>
    <w:rsid w:val="00FD7C16"/>
    <w:rsid w:val="00FE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37319"/>
  <w15:docId w15:val="{40A9E7BC-98EE-436B-8BDD-685D712D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13462"/>
    <w:pPr>
      <w:spacing w:after="0" w:line="240" w:lineRule="auto"/>
      <w:jc w:val="center"/>
    </w:pPr>
    <w:rPr>
      <w:rFonts w:ascii="Arial Black" w:eastAsia="Times New Roman" w:hAnsi="Arial Black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13462"/>
    <w:rPr>
      <w:rFonts w:ascii="Arial Black" w:eastAsia="Times New Roman" w:hAnsi="Arial Black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F13462"/>
    <w:pPr>
      <w:shd w:val="pct5" w:color="auto" w:fill="auto"/>
      <w:spacing w:after="0" w:line="240" w:lineRule="auto"/>
      <w:jc w:val="center"/>
    </w:pPr>
    <w:rPr>
      <w:rFonts w:ascii="Helvetica" w:eastAsia="Times New Roman" w:hAnsi="Helvetica" w:cs="Times New Roman"/>
      <w:b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F13462"/>
    <w:rPr>
      <w:rFonts w:ascii="Helvetica" w:eastAsia="Times New Roman" w:hAnsi="Helvetica" w:cs="Times New Roman"/>
      <w:b/>
      <w:sz w:val="32"/>
      <w:szCs w:val="20"/>
      <w:shd w:val="pct5" w:color="auto" w:fill="auto"/>
    </w:rPr>
  </w:style>
  <w:style w:type="paragraph" w:styleId="BodyText">
    <w:name w:val="Body Text"/>
    <w:basedOn w:val="Normal"/>
    <w:link w:val="BodyTextChar"/>
    <w:rsid w:val="00BF14CA"/>
    <w:pPr>
      <w:spacing w:after="0" w:line="240" w:lineRule="auto"/>
      <w:jc w:val="both"/>
    </w:pPr>
    <w:rPr>
      <w:rFonts w:ascii="Georgia" w:eastAsia="Times New Roman" w:hAnsi="Georgia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F14CA"/>
    <w:rPr>
      <w:rFonts w:ascii="Georgia" w:eastAsia="Times New Roman" w:hAnsi="Georgia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BF14CA"/>
    <w:pPr>
      <w:spacing w:after="0" w:line="240" w:lineRule="auto"/>
    </w:pPr>
    <w:rPr>
      <w:rFonts w:ascii="Maiandra GD" w:eastAsia="Times New Roman" w:hAnsi="Maiandra GD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F14CA"/>
    <w:rPr>
      <w:rFonts w:ascii="Maiandra GD" w:eastAsia="Times New Roman" w:hAnsi="Maiandra GD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2C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2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0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918"/>
  </w:style>
  <w:style w:type="paragraph" w:styleId="Footer">
    <w:name w:val="footer"/>
    <w:basedOn w:val="Normal"/>
    <w:link w:val="FooterChar"/>
    <w:uiPriority w:val="99"/>
    <w:unhideWhenUsed/>
    <w:rsid w:val="00910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Johnson</dc:creator>
  <cp:lastModifiedBy>Karin Johnson</cp:lastModifiedBy>
  <cp:revision>2</cp:revision>
  <cp:lastPrinted>2021-06-29T01:16:00Z</cp:lastPrinted>
  <dcterms:created xsi:type="dcterms:W3CDTF">2022-10-30T19:27:00Z</dcterms:created>
  <dcterms:modified xsi:type="dcterms:W3CDTF">2022-10-30T19:27:00Z</dcterms:modified>
</cp:coreProperties>
</file>